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7747EE4D" w:rsidR="008966DD" w:rsidRPr="00303E6F" w:rsidRDefault="00170163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3">
        <w:rPr>
          <w:rFonts w:ascii="Times New Roman" w:hAnsi="Times New Roman" w:cs="Times New Roman"/>
          <w:b/>
          <w:bCs/>
          <w:sz w:val="24"/>
          <w:szCs w:val="24"/>
        </w:rPr>
        <w:t>KASINĖJIMO DARBŲ, ATLIEKAMŲ SAVIVALDYBĖS VIEŠOJO NAUDOJIMO TERITORIJOSE IR TOKIŲ TERITORIJŲ ATITVĖRIMO AR EISMO JOJE APRIBOJIMO KONTROLĖ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3585AD51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 w:rsidR="00170163">
        <w:rPr>
          <w:rFonts w:ascii="Times New Roman" w:hAnsi="Times New Roman" w:cs="Times New Roman"/>
          <w:sz w:val="24"/>
          <w:szCs w:val="24"/>
        </w:rPr>
        <w:t>s</w:t>
      </w:r>
      <w:r w:rsidR="00A60791">
        <w:rPr>
          <w:rFonts w:ascii="Times New Roman" w:hAnsi="Times New Roman" w:cs="Times New Roman"/>
          <w:sz w:val="24"/>
          <w:szCs w:val="24"/>
        </w:rPr>
        <w:t xml:space="preserve"> administracija.</w:t>
      </w:r>
    </w:p>
    <w:p w14:paraId="42221563" w14:textId="4C2A182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0791" w:rsidRPr="00A60791">
        <w:rPr>
          <w:rFonts w:ascii="Times New Roman" w:hAnsi="Times New Roman" w:cs="Times New Roman"/>
          <w:sz w:val="24"/>
          <w:szCs w:val="24"/>
        </w:rPr>
        <w:t>Ž</w:t>
      </w:r>
      <w:r w:rsidR="00170163">
        <w:rPr>
          <w:rFonts w:ascii="Times New Roman" w:hAnsi="Times New Roman" w:cs="Times New Roman"/>
          <w:sz w:val="24"/>
          <w:szCs w:val="24"/>
        </w:rPr>
        <w:t>emės kasimo darb</w:t>
      </w:r>
      <w:r w:rsidR="00A60791">
        <w:rPr>
          <w:rFonts w:ascii="Times New Roman" w:hAnsi="Times New Roman" w:cs="Times New Roman"/>
          <w:sz w:val="24"/>
          <w:szCs w:val="24"/>
        </w:rPr>
        <w:t>ai.</w:t>
      </w:r>
    </w:p>
    <w:p w14:paraId="4F50925B" w14:textId="150717D6" w:rsidR="00303E6F" w:rsidRPr="00D540C5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170163">
        <w:rPr>
          <w:rFonts w:ascii="Times New Roman" w:hAnsi="Times New Roman" w:cs="Times New Roman"/>
          <w:sz w:val="24"/>
          <w:szCs w:val="24"/>
        </w:rPr>
        <w:t>infrastruktūros plėtros įstatymas</w:t>
      </w:r>
      <w:r w:rsidR="00FA6B5E">
        <w:rPr>
          <w:rFonts w:ascii="Times New Roman" w:hAnsi="Times New Roman" w:cs="Times New Roman"/>
          <w:sz w:val="24"/>
          <w:szCs w:val="24"/>
        </w:rPr>
        <w:t xml:space="preserve"> (</w:t>
      </w:r>
      <w:r w:rsidR="00BA3519">
        <w:rPr>
          <w:rFonts w:ascii="Times New Roman" w:hAnsi="Times New Roman" w:cs="Times New Roman"/>
          <w:sz w:val="24"/>
          <w:szCs w:val="24"/>
        </w:rPr>
        <w:t>6</w:t>
      </w:r>
      <w:r w:rsidR="00FA6B5E">
        <w:rPr>
          <w:rFonts w:ascii="Times New Roman" w:hAnsi="Times New Roman" w:cs="Times New Roman"/>
          <w:sz w:val="24"/>
          <w:szCs w:val="24"/>
        </w:rPr>
        <w:t xml:space="preserve">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170163">
        <w:rPr>
          <w:rFonts w:ascii="Times New Roman" w:hAnsi="Times New Roman" w:cs="Times New Roman"/>
          <w:sz w:val="24"/>
          <w:szCs w:val="24"/>
        </w:rPr>
        <w:t>aplinkos</w:t>
      </w:r>
      <w:r w:rsidRPr="00303E6F">
        <w:rPr>
          <w:rFonts w:ascii="Times New Roman" w:hAnsi="Times New Roman" w:cs="Times New Roman"/>
          <w:sz w:val="24"/>
          <w:szCs w:val="24"/>
        </w:rPr>
        <w:t xml:space="preserve"> ministro </w:t>
      </w:r>
      <w:r w:rsidR="0075082F">
        <w:rPr>
          <w:rFonts w:ascii="Times New Roman" w:hAnsi="Times New Roman" w:cs="Times New Roman"/>
          <w:sz w:val="24"/>
          <w:szCs w:val="24"/>
        </w:rPr>
        <w:t>2013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="0075082F">
        <w:rPr>
          <w:rFonts w:ascii="Times New Roman" w:hAnsi="Times New Roman" w:cs="Times New Roman"/>
          <w:sz w:val="24"/>
          <w:szCs w:val="24"/>
        </w:rPr>
        <w:t>07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="0075082F">
        <w:rPr>
          <w:rFonts w:ascii="Times New Roman" w:hAnsi="Times New Roman" w:cs="Times New Roman"/>
          <w:sz w:val="24"/>
          <w:szCs w:val="24"/>
        </w:rPr>
        <w:t>30</w:t>
      </w:r>
      <w:r w:rsidRPr="00303E6F">
        <w:rPr>
          <w:rFonts w:ascii="Times New Roman" w:hAnsi="Times New Roman" w:cs="Times New Roman"/>
          <w:sz w:val="24"/>
          <w:szCs w:val="24"/>
        </w:rPr>
        <w:t xml:space="preserve"> </w:t>
      </w:r>
      <w:r w:rsidRPr="00D540C5">
        <w:rPr>
          <w:rFonts w:ascii="Times New Roman" w:hAnsi="Times New Roman" w:cs="Times New Roman"/>
          <w:sz w:val="24"/>
          <w:szCs w:val="24"/>
        </w:rPr>
        <w:t xml:space="preserve">įsakymas Nr. </w:t>
      </w:r>
      <w:r w:rsidR="00170163">
        <w:rPr>
          <w:rFonts w:ascii="Times New Roman" w:hAnsi="Times New Roman" w:cs="Times New Roman"/>
          <w:sz w:val="24"/>
          <w:szCs w:val="24"/>
        </w:rPr>
        <w:t>D1</w:t>
      </w:r>
      <w:r w:rsidRPr="00D540C5">
        <w:rPr>
          <w:rFonts w:ascii="Times New Roman" w:hAnsi="Times New Roman" w:cs="Times New Roman"/>
          <w:sz w:val="24"/>
          <w:szCs w:val="24"/>
        </w:rPr>
        <w:noBreakHyphen/>
      </w:r>
      <w:r w:rsidR="00170163">
        <w:rPr>
          <w:rFonts w:ascii="Times New Roman" w:hAnsi="Times New Roman" w:cs="Times New Roman"/>
          <w:sz w:val="24"/>
          <w:szCs w:val="24"/>
        </w:rPr>
        <w:t>202</w:t>
      </w:r>
      <w:r w:rsidR="00A60791">
        <w:rPr>
          <w:rFonts w:ascii="Times New Roman" w:hAnsi="Times New Roman" w:cs="Times New Roman"/>
          <w:sz w:val="24"/>
          <w:szCs w:val="24"/>
        </w:rPr>
        <w:t>.</w:t>
      </w:r>
    </w:p>
    <w:p w14:paraId="127F5484" w14:textId="5D6A0471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4. Sąrašo paskirtis: </w:t>
      </w:r>
      <w:r w:rsidRPr="00D540C5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kuriuose nustatyti </w:t>
      </w:r>
      <w:r w:rsidR="00170163">
        <w:rPr>
          <w:rFonts w:ascii="Times New Roman" w:hAnsi="Times New Roman" w:cs="Times New Roman"/>
          <w:sz w:val="24"/>
          <w:szCs w:val="24"/>
        </w:rPr>
        <w:t>žemės kasimo darbų</w:t>
      </w:r>
      <w:r w:rsidRPr="00D540C5">
        <w:rPr>
          <w:rFonts w:ascii="Times New Roman" w:hAnsi="Times New Roman" w:cs="Times New Roman"/>
          <w:sz w:val="24"/>
          <w:szCs w:val="24"/>
        </w:rPr>
        <w:t xml:space="preserve"> reikalavimai.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5FFF5953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BA3519">
        <w:rPr>
          <w:rFonts w:ascii="Times New Roman" w:hAnsi="Times New Roman" w:cs="Times New Roman"/>
          <w:b/>
          <w:bCs/>
          <w:sz w:val="24"/>
          <w:szCs w:val="24"/>
        </w:rPr>
        <w:t>žemės kasimo darbų</w:t>
      </w: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577" w:type="dxa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157"/>
        <w:gridCol w:w="1417"/>
        <w:gridCol w:w="5179"/>
        <w:gridCol w:w="1264"/>
      </w:tblGrid>
      <w:tr w:rsidR="00303E6F" w:rsidRPr="00D540C5" w14:paraId="3A1F4075" w14:textId="77777777" w:rsidTr="000039D4">
        <w:trPr>
          <w:tblHeader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76BF2C2B" w14:textId="77777777" w:rsidTr="000039D4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01D65A41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="008F0BCD">
              <w:rPr>
                <w:rFonts w:ascii="Times New Roman" w:hAnsi="Times New Roman" w:cs="Times New Roman"/>
                <w:sz w:val="24"/>
                <w:szCs w:val="24"/>
              </w:rPr>
              <w:t>savivaldybių  infrastruktūros plėtros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įstatymas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2E3B1D6C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D540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20</w:t>
            </w:r>
            <w:r w:rsidR="008F0B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D540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0-</w:t>
            </w:r>
            <w:r w:rsidR="008F0B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05</w:t>
            </w:r>
            <w:r w:rsidRPr="00D540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8F0B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07</w:t>
            </w:r>
          </w:p>
          <w:p w14:paraId="7D8568D8" w14:textId="36BB9083" w:rsidR="00D115DC" w:rsidRPr="00D540C5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42D45" w14:textId="5F90DEBF" w:rsidR="00FA6B5E" w:rsidRPr="00D540C5" w:rsidRDefault="008F0BC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FF420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</w:t>
              </w:r>
              <w:r w:rsidRPr="00FF420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ct/b1eee4909be911ea9515f752ff221ec9/asr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082F"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95AD9" w14:textId="7715A926" w:rsidR="0075082F" w:rsidRPr="00D540C5" w:rsidRDefault="00A60791" w:rsidP="008F0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str.</w:t>
            </w:r>
          </w:p>
        </w:tc>
      </w:tr>
      <w:tr w:rsidR="00303E6F" w:rsidRPr="00D540C5" w14:paraId="251CF5B7" w14:textId="77777777" w:rsidTr="000039D4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FE618" w14:textId="6063932A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 w:rsidR="00170163">
              <w:rPr>
                <w:rFonts w:ascii="Times New Roman" w:hAnsi="Times New Roman" w:cs="Times New Roman"/>
                <w:sz w:val="24"/>
                <w:szCs w:val="24"/>
              </w:rPr>
              <w:t>aplinkos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ministro įsakymas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AE5CF" w14:textId="70C810C7" w:rsidR="00303E6F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Įsakymas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F0DCA" w14:textId="04196A72" w:rsidR="00D115DC" w:rsidRPr="00D540C5" w:rsidRDefault="0075082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F0BC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0BCD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F0BC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0E52F" w14:textId="313E0889" w:rsidR="00FA6B5E" w:rsidRPr="00D540C5" w:rsidRDefault="008F0BCD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FF420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https://www.e-tar.lt/portal/lt/legalAct/76</w:t>
              </w:r>
              <w:r w:rsidRPr="00FF420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b5b5d02d4811efbdaea558de59136c/asr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1E02" w14:textId="70309FB5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0"/>
        <w:gridCol w:w="2251"/>
        <w:gridCol w:w="4704"/>
        <w:gridCol w:w="1626"/>
      </w:tblGrid>
      <w:tr w:rsidR="00303E6F" w:rsidRPr="00D540C5" w14:paraId="08981DF3" w14:textId="77777777" w:rsidTr="00170163">
        <w:trPr>
          <w:tblHeader/>
        </w:trPr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42661886" w14:textId="77777777" w:rsidTr="00170163"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D540C5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</w:tbl>
    <w:p w14:paraId="4AD34595" w14:textId="77777777" w:rsidR="00C8595F" w:rsidRPr="00D540C5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Pr="00D540C5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D540C5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58C484A6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Atsakomybė už </w:t>
            </w:r>
            <w:r w:rsidR="00BA3519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A6079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BA3519">
              <w:rPr>
                <w:rFonts w:ascii="Times New Roman" w:hAnsi="Times New Roman" w:cs="Times New Roman"/>
                <w:sz w:val="24"/>
                <w:szCs w:val="24"/>
              </w:rPr>
              <w:t xml:space="preserve">mės kasimo darbų reikalavimų  nesilaikymą 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17EDB" w14:textId="1B84CD35" w:rsidR="00FA6B5E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lt/legalAct/4ebe66c0262311e5bf92d6af3f6a2e8b/asr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D540C5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35029" w14:textId="2BEB94C9" w:rsidR="00FA6B5E" w:rsidRPr="00D540C5" w:rsidRDefault="009A4AF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</w:t>
              </w:r>
              <w:r w:rsidRPr="00D540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al/lt/legalAct/TAR.67B5099C5848/asr</w:t>
              </w:r>
            </w:hyperlink>
            <w:r w:rsidRPr="00D540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2410"/>
        <w:gridCol w:w="1903"/>
        <w:gridCol w:w="870"/>
      </w:tblGrid>
      <w:tr w:rsidR="00303E6F" w:rsidRPr="00D540C5" w14:paraId="6BBBBB74" w14:textId="77777777" w:rsidTr="00303E6F">
        <w:trPr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D540C5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0C5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D540C5" w14:paraId="7BFBB351" w14:textId="77777777" w:rsidTr="00D540C5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33CD5594" w:rsidR="00303E6F" w:rsidRPr="00D540C5" w:rsidRDefault="00170163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  <w:r w:rsidR="008F0BCD">
              <w:rPr>
                <w:rFonts w:ascii="Times New Roman" w:hAnsi="Times New Roman" w:cs="Times New Roman"/>
                <w:sz w:val="24"/>
                <w:szCs w:val="24"/>
              </w:rPr>
              <w:t xml:space="preserve"> ir atliekamus darbus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2CA0B" w14:textId="2F384872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DCAFB" w14:textId="529F4EA8" w:rsidR="00FA6B5E" w:rsidRPr="00D540C5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0E7DB" w14:textId="10D75082" w:rsidR="00303E6F" w:rsidRPr="00D540C5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1B26E3" w14:textId="7487230D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D540C5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D540C5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0EACC903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2026 m. </w:t>
      </w:r>
      <w:r w:rsidR="00D540C5" w:rsidRPr="00D540C5">
        <w:rPr>
          <w:rFonts w:ascii="Times New Roman" w:hAnsi="Times New Roman" w:cs="Times New Roman"/>
          <w:sz w:val="24"/>
          <w:szCs w:val="24"/>
        </w:rPr>
        <w:t>kovo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 </w:t>
      </w:r>
      <w:r w:rsidR="00D540C5" w:rsidRPr="00D540C5">
        <w:rPr>
          <w:rFonts w:ascii="Times New Roman" w:hAnsi="Times New Roman" w:cs="Times New Roman"/>
          <w:sz w:val="24"/>
          <w:szCs w:val="24"/>
        </w:rPr>
        <w:t>10</w:t>
      </w:r>
      <w:r w:rsidR="0069211F" w:rsidRPr="00D540C5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D540C5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D540C5">
        <w:rPr>
          <w:rFonts w:ascii="Times New Roman" w:hAnsi="Times New Roman" w:cs="Times New Roman"/>
          <w:sz w:val="24"/>
          <w:szCs w:val="24"/>
        </w:rPr>
        <w:t>k</w:t>
      </w:r>
      <w:r w:rsidRPr="00D540C5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3B634EEA" w:rsidR="00303E6F" w:rsidRPr="00D540C5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40C5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170163">
        <w:rPr>
          <w:rFonts w:ascii="Times New Roman" w:hAnsi="Times New Roman" w:cs="Times New Roman"/>
          <w:sz w:val="24"/>
          <w:szCs w:val="24"/>
        </w:rPr>
        <w:t>Vaidas</w:t>
      </w:r>
      <w:r w:rsidRPr="00D540C5">
        <w:rPr>
          <w:rFonts w:ascii="Times New Roman" w:hAnsi="Times New Roman" w:cs="Times New Roman"/>
          <w:sz w:val="24"/>
          <w:szCs w:val="24"/>
        </w:rPr>
        <w:t xml:space="preserve"> </w:t>
      </w:r>
      <w:r w:rsidR="00170163">
        <w:rPr>
          <w:rFonts w:ascii="Times New Roman" w:hAnsi="Times New Roman" w:cs="Times New Roman"/>
          <w:sz w:val="24"/>
          <w:szCs w:val="24"/>
        </w:rPr>
        <w:t>Špečkauskas</w:t>
      </w:r>
      <w:r w:rsidRPr="00D540C5">
        <w:rPr>
          <w:rFonts w:ascii="Times New Roman" w:hAnsi="Times New Roman" w:cs="Times New Roman"/>
          <w:sz w:val="24"/>
          <w:szCs w:val="24"/>
        </w:rPr>
        <w:t>, vyr. specialist</w:t>
      </w:r>
      <w:r w:rsidR="00170163">
        <w:rPr>
          <w:rFonts w:ascii="Times New Roman" w:hAnsi="Times New Roman" w:cs="Times New Roman"/>
          <w:sz w:val="24"/>
          <w:szCs w:val="24"/>
        </w:rPr>
        <w:t>as.</w:t>
      </w:r>
    </w:p>
    <w:p w14:paraId="7B397E24" w14:textId="77777777" w:rsidR="008F45AE" w:rsidRPr="00D540C5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D540C5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163400">
    <w:abstractNumId w:val="3"/>
  </w:num>
  <w:num w:numId="2" w16cid:durableId="112554016">
    <w:abstractNumId w:val="7"/>
  </w:num>
  <w:num w:numId="3" w16cid:durableId="79569671">
    <w:abstractNumId w:val="4"/>
  </w:num>
  <w:num w:numId="4" w16cid:durableId="1012758036">
    <w:abstractNumId w:val="0"/>
  </w:num>
  <w:num w:numId="5" w16cid:durableId="1093085603">
    <w:abstractNumId w:val="2"/>
  </w:num>
  <w:num w:numId="6" w16cid:durableId="349915062">
    <w:abstractNumId w:val="1"/>
  </w:num>
  <w:num w:numId="7" w16cid:durableId="413012814">
    <w:abstractNumId w:val="6"/>
  </w:num>
  <w:num w:numId="8" w16cid:durableId="7177796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039D4"/>
    <w:rsid w:val="000279C2"/>
    <w:rsid w:val="000863BB"/>
    <w:rsid w:val="000A3FED"/>
    <w:rsid w:val="00170163"/>
    <w:rsid w:val="0025689F"/>
    <w:rsid w:val="00295A6E"/>
    <w:rsid w:val="002B2DFD"/>
    <w:rsid w:val="00303E6F"/>
    <w:rsid w:val="0048358C"/>
    <w:rsid w:val="0069211F"/>
    <w:rsid w:val="00712341"/>
    <w:rsid w:val="00714A90"/>
    <w:rsid w:val="0075082F"/>
    <w:rsid w:val="008428D0"/>
    <w:rsid w:val="008966DD"/>
    <w:rsid w:val="008F0BCD"/>
    <w:rsid w:val="008F45AE"/>
    <w:rsid w:val="009405DF"/>
    <w:rsid w:val="009A40EE"/>
    <w:rsid w:val="009A4AF3"/>
    <w:rsid w:val="00A60791"/>
    <w:rsid w:val="00AE0467"/>
    <w:rsid w:val="00B141D2"/>
    <w:rsid w:val="00B2459E"/>
    <w:rsid w:val="00B50FE9"/>
    <w:rsid w:val="00BA1EB0"/>
    <w:rsid w:val="00BA3519"/>
    <w:rsid w:val="00BE2D4E"/>
    <w:rsid w:val="00C8595F"/>
    <w:rsid w:val="00CA4931"/>
    <w:rsid w:val="00D115DC"/>
    <w:rsid w:val="00D117D1"/>
    <w:rsid w:val="00D540C5"/>
    <w:rsid w:val="00E12C99"/>
    <w:rsid w:val="00EA74AB"/>
    <w:rsid w:val="00F139A2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4ebe66c0262311e5bf92d6af3f6a2e8b/as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0BDFFD850A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76b5b5d02d4811efbdaea558de59136c/as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-tar.lt/portal/lt/legalAct/b1eee4909be911ea9515f752ff221ec9/as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67B5099C5848/as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1816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5</cp:revision>
  <dcterms:created xsi:type="dcterms:W3CDTF">2026-03-10T12:22:00Z</dcterms:created>
  <dcterms:modified xsi:type="dcterms:W3CDTF">2026-03-12T08:28:00Z</dcterms:modified>
</cp:coreProperties>
</file>