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DDA4A3" w14:textId="77777777" w:rsidR="009106A4" w:rsidRPr="009106A4" w:rsidRDefault="009106A4" w:rsidP="009106A4">
      <w:pPr>
        <w:spacing w:after="0" w:line="240" w:lineRule="auto"/>
        <w:ind w:left="5184"/>
        <w:rPr>
          <w:rFonts w:ascii="Times New Roman" w:hAnsi="Times New Roman" w:cs="Times New Roman"/>
          <w:sz w:val="24"/>
          <w:szCs w:val="24"/>
        </w:rPr>
      </w:pPr>
      <w:bookmarkStart w:id="0" w:name="_Hlk193966374"/>
      <w:r w:rsidRPr="009106A4">
        <w:rPr>
          <w:rFonts w:ascii="Times New Roman" w:hAnsi="Times New Roman" w:cs="Times New Roman"/>
          <w:sz w:val="24"/>
          <w:szCs w:val="24"/>
        </w:rPr>
        <w:t>PATVIRTINTA</w:t>
      </w:r>
    </w:p>
    <w:p w14:paraId="5101B943" w14:textId="77777777" w:rsidR="009106A4" w:rsidRPr="009106A4" w:rsidRDefault="009106A4" w:rsidP="009106A4">
      <w:pPr>
        <w:spacing w:after="0" w:line="240" w:lineRule="auto"/>
        <w:ind w:left="5184"/>
        <w:rPr>
          <w:rFonts w:ascii="Times New Roman" w:hAnsi="Times New Roman" w:cs="Times New Roman"/>
          <w:sz w:val="24"/>
          <w:szCs w:val="24"/>
        </w:rPr>
      </w:pPr>
      <w:r w:rsidRPr="009106A4">
        <w:rPr>
          <w:rFonts w:ascii="Times New Roman" w:hAnsi="Times New Roman" w:cs="Times New Roman"/>
          <w:sz w:val="24"/>
          <w:szCs w:val="24"/>
        </w:rPr>
        <w:t>Kėdainių rajono savivaldybės</w:t>
      </w:r>
    </w:p>
    <w:p w14:paraId="4A2D1415" w14:textId="77777777" w:rsidR="009106A4" w:rsidRPr="009106A4" w:rsidRDefault="009106A4" w:rsidP="009106A4">
      <w:pPr>
        <w:spacing w:after="0" w:line="240" w:lineRule="auto"/>
        <w:ind w:left="5184"/>
        <w:rPr>
          <w:rFonts w:ascii="Times New Roman" w:hAnsi="Times New Roman" w:cs="Times New Roman"/>
          <w:sz w:val="24"/>
          <w:szCs w:val="24"/>
        </w:rPr>
      </w:pPr>
      <w:r w:rsidRPr="009106A4">
        <w:rPr>
          <w:rFonts w:ascii="Times New Roman" w:hAnsi="Times New Roman" w:cs="Times New Roman"/>
          <w:sz w:val="24"/>
          <w:szCs w:val="24"/>
        </w:rPr>
        <w:t>administracijos direktoriaus</w:t>
      </w:r>
    </w:p>
    <w:p w14:paraId="3E68542D" w14:textId="62337C46" w:rsidR="009106A4" w:rsidRPr="009106A4" w:rsidRDefault="009106A4" w:rsidP="009106A4">
      <w:pPr>
        <w:spacing w:after="0" w:line="240" w:lineRule="auto"/>
        <w:ind w:left="5184"/>
        <w:rPr>
          <w:rFonts w:ascii="Times New Roman" w:hAnsi="Times New Roman" w:cs="Times New Roman"/>
          <w:sz w:val="24"/>
          <w:szCs w:val="24"/>
        </w:rPr>
      </w:pPr>
      <w:r w:rsidRPr="009106A4">
        <w:rPr>
          <w:rFonts w:ascii="Times New Roman" w:hAnsi="Times New Roman" w:cs="Times New Roman"/>
          <w:sz w:val="24"/>
          <w:szCs w:val="24"/>
        </w:rPr>
        <w:t>2025 m.</w:t>
      </w:r>
      <w:r w:rsidR="00954A45">
        <w:rPr>
          <w:rFonts w:ascii="Times New Roman" w:hAnsi="Times New Roman" w:cs="Times New Roman"/>
          <w:sz w:val="24"/>
          <w:szCs w:val="24"/>
        </w:rPr>
        <w:t xml:space="preserve"> gegužės 15 </w:t>
      </w:r>
      <w:r w:rsidRPr="009106A4">
        <w:rPr>
          <w:rFonts w:ascii="Times New Roman" w:hAnsi="Times New Roman" w:cs="Times New Roman"/>
          <w:sz w:val="24"/>
          <w:szCs w:val="24"/>
        </w:rPr>
        <w:t xml:space="preserve">d. įsakymu Nr. </w:t>
      </w:r>
      <w:r w:rsidR="00954A45">
        <w:rPr>
          <w:rFonts w:ascii="Times New Roman" w:hAnsi="Times New Roman" w:cs="Times New Roman"/>
          <w:sz w:val="24"/>
          <w:szCs w:val="24"/>
        </w:rPr>
        <w:t>AD-1-491</w:t>
      </w:r>
    </w:p>
    <w:bookmarkEnd w:id="0"/>
    <w:p w14:paraId="4372276D" w14:textId="77777777" w:rsidR="009106A4" w:rsidRPr="009106A4" w:rsidRDefault="009106A4" w:rsidP="009106A4">
      <w:pPr>
        <w:spacing w:after="0" w:line="240" w:lineRule="auto"/>
        <w:jc w:val="center"/>
        <w:rPr>
          <w:rFonts w:ascii="Times New Roman" w:hAnsi="Times New Roman" w:cs="Times New Roman"/>
          <w:b/>
          <w:bCs/>
          <w:sz w:val="24"/>
          <w:szCs w:val="24"/>
        </w:rPr>
      </w:pPr>
    </w:p>
    <w:p w14:paraId="0D5F5BB7" w14:textId="77777777" w:rsidR="009106A4" w:rsidRPr="009106A4" w:rsidRDefault="009106A4" w:rsidP="009106A4">
      <w:pPr>
        <w:spacing w:after="0" w:line="240" w:lineRule="auto"/>
        <w:jc w:val="center"/>
        <w:rPr>
          <w:rFonts w:ascii="Times New Roman" w:hAnsi="Times New Roman" w:cs="Times New Roman"/>
          <w:b/>
          <w:bCs/>
          <w:sz w:val="24"/>
          <w:szCs w:val="24"/>
        </w:rPr>
      </w:pPr>
    </w:p>
    <w:p w14:paraId="1E4E2A2A" w14:textId="77777777" w:rsidR="009106A4" w:rsidRDefault="009106A4" w:rsidP="009106A4">
      <w:pPr>
        <w:spacing w:after="0" w:line="240" w:lineRule="auto"/>
        <w:jc w:val="center"/>
        <w:rPr>
          <w:rFonts w:ascii="Times New Roman" w:hAnsi="Times New Roman" w:cs="Times New Roman"/>
          <w:b/>
          <w:bCs/>
          <w:sz w:val="24"/>
          <w:szCs w:val="24"/>
        </w:rPr>
      </w:pPr>
      <w:r w:rsidRPr="009106A4">
        <w:rPr>
          <w:rFonts w:ascii="Times New Roman" w:hAnsi="Times New Roman" w:cs="Times New Roman"/>
          <w:b/>
          <w:bCs/>
          <w:sz w:val="24"/>
          <w:szCs w:val="24"/>
        </w:rPr>
        <w:t>LEIDIMO PREKIAUTI IR (AR) TEIKTI PASLAUGAS VIEŠOSIOSE VIETOSE IŠDAVIMAS, DUBLIKATO IŠDAVIMAS</w:t>
      </w:r>
      <w:r w:rsidR="006C39CE">
        <w:rPr>
          <w:rFonts w:ascii="Times New Roman" w:hAnsi="Times New Roman" w:cs="Times New Roman"/>
          <w:b/>
          <w:bCs/>
          <w:sz w:val="24"/>
          <w:szCs w:val="24"/>
        </w:rPr>
        <w:t>,</w:t>
      </w:r>
      <w:r w:rsidRPr="009106A4">
        <w:rPr>
          <w:rFonts w:ascii="Times New Roman" w:hAnsi="Times New Roman" w:cs="Times New Roman"/>
          <w:b/>
          <w:bCs/>
          <w:sz w:val="24"/>
          <w:szCs w:val="24"/>
        </w:rPr>
        <w:t xml:space="preserve"> PAPILDYMAS, PATIKSLINIMAS, GALIOJIMO SUSTABDYMAS, GALIOJIMO SUSTABDYMO PANAIKINIMAS ARBA GALIOJIMO PANAIKINIMAS</w:t>
      </w:r>
    </w:p>
    <w:p w14:paraId="37B446F4" w14:textId="77777777" w:rsidR="009106A4" w:rsidRPr="009106A4" w:rsidRDefault="009106A4" w:rsidP="009106A4">
      <w:pPr>
        <w:spacing w:after="0" w:line="240" w:lineRule="auto"/>
        <w:jc w:val="center"/>
        <w:rPr>
          <w:rFonts w:ascii="Times New Roman" w:hAnsi="Times New Roman" w:cs="Times New Roman"/>
          <w:b/>
          <w:bCs/>
          <w:sz w:val="24"/>
          <w:szCs w:val="24"/>
        </w:rPr>
      </w:pPr>
    </w:p>
    <w:p w14:paraId="1A12D33D" w14:textId="77777777" w:rsidR="009106A4" w:rsidRPr="009106A4" w:rsidRDefault="009106A4" w:rsidP="009106A4">
      <w:pPr>
        <w:spacing w:after="0" w:line="240" w:lineRule="auto"/>
        <w:jc w:val="both"/>
        <w:rPr>
          <w:rFonts w:ascii="Times New Roman" w:hAnsi="Times New Roman" w:cs="Times New Roman"/>
          <w:b/>
          <w:bCs/>
          <w:sz w:val="24"/>
          <w:szCs w:val="24"/>
        </w:rPr>
      </w:pPr>
      <w:r w:rsidRPr="009106A4">
        <w:rPr>
          <w:rFonts w:ascii="Times New Roman" w:hAnsi="Times New Roman" w:cs="Times New Roman"/>
          <w:b/>
          <w:bCs/>
          <w:sz w:val="24"/>
          <w:szCs w:val="24"/>
        </w:rPr>
        <w:t>Paslaugos apibūdinimas</w:t>
      </w:r>
    </w:p>
    <w:p w14:paraId="5F3E8168" w14:textId="77777777" w:rsidR="009106A4" w:rsidRPr="009106A4" w:rsidRDefault="009106A4" w:rsidP="009106A4">
      <w:pPr>
        <w:spacing w:after="0" w:line="240" w:lineRule="auto"/>
        <w:jc w:val="both"/>
        <w:rPr>
          <w:rFonts w:ascii="Times New Roman" w:hAnsi="Times New Roman" w:cs="Times New Roman"/>
          <w:sz w:val="24"/>
          <w:szCs w:val="24"/>
        </w:rPr>
      </w:pPr>
      <w:r w:rsidRPr="009106A4">
        <w:rPr>
          <w:rFonts w:ascii="Times New Roman" w:hAnsi="Times New Roman" w:cs="Times New Roman"/>
          <w:sz w:val="24"/>
          <w:szCs w:val="24"/>
        </w:rPr>
        <w:t>Paslauga teikiama Lietuvos Respublikoje įregistruotoms įmonėms bei fiziniams asmenims, įstatymų nustatyta tvarka įregistravusiems savo veiklą ir norintiems vykdyti prekybą (paslaugų teikimą) viešosiose vietose ir prekyvietėse iš (nuo) laikinojo įrenginio, prekybai pritaikyto automobilio ar jo priekabos bei fiziniams asmenims, nesiverčiantiems individualia veikia, bet parduodantiems savivaldybės viešosiose vietose arba prekyvietėse savo užaugintą produkciją ar pagamintą daiktą.</w:t>
      </w:r>
    </w:p>
    <w:p w14:paraId="7BF76019" w14:textId="77777777" w:rsidR="009106A4" w:rsidRPr="009106A4" w:rsidRDefault="009106A4" w:rsidP="009106A4">
      <w:pPr>
        <w:spacing w:after="0" w:line="240" w:lineRule="auto"/>
        <w:jc w:val="both"/>
        <w:rPr>
          <w:rFonts w:ascii="Times New Roman" w:hAnsi="Times New Roman" w:cs="Times New Roman"/>
          <w:sz w:val="24"/>
          <w:szCs w:val="24"/>
        </w:rPr>
      </w:pPr>
      <w:r w:rsidRPr="009106A4">
        <w:rPr>
          <w:rFonts w:ascii="Times New Roman" w:hAnsi="Times New Roman" w:cs="Times New Roman"/>
          <w:sz w:val="24"/>
          <w:szCs w:val="24"/>
        </w:rPr>
        <w:t xml:space="preserve">Viešoji vieta – savivaldybės teritorijoje esanti </w:t>
      </w:r>
      <w:r w:rsidR="00F63C0A">
        <w:rPr>
          <w:rFonts w:ascii="Times New Roman" w:hAnsi="Times New Roman" w:cs="Times New Roman"/>
          <w:sz w:val="24"/>
          <w:szCs w:val="24"/>
        </w:rPr>
        <w:t>S</w:t>
      </w:r>
      <w:r w:rsidRPr="009106A4">
        <w:rPr>
          <w:rFonts w:ascii="Times New Roman" w:hAnsi="Times New Roman" w:cs="Times New Roman"/>
          <w:sz w:val="24"/>
          <w:szCs w:val="24"/>
        </w:rPr>
        <w:t>avivaldybei ar valstybei nuosavybės teise priklausanti ar patikėjimo teise valdoma teritorija (išskyrus išnuomotą ar perduotą naudotis teritoriją), kurioje vykdoma prekyba nuo (iš) laikinųjų prekybos įrenginių, kioskų paviljonų, prekybai pritaikytų automobilių ar automobilinių priekabų, lauko kavinių ir kitų statinių, kurie naudojami terminuotą laiką.</w:t>
      </w:r>
    </w:p>
    <w:p w14:paraId="5C2E9FCF" w14:textId="77777777" w:rsidR="009106A4" w:rsidRPr="009106A4" w:rsidRDefault="009106A4" w:rsidP="009106A4">
      <w:pPr>
        <w:spacing w:after="0" w:line="240" w:lineRule="auto"/>
        <w:jc w:val="both"/>
        <w:rPr>
          <w:rFonts w:ascii="Times New Roman" w:hAnsi="Times New Roman" w:cs="Times New Roman"/>
          <w:sz w:val="24"/>
          <w:szCs w:val="24"/>
        </w:rPr>
      </w:pPr>
      <w:r w:rsidRPr="009106A4">
        <w:rPr>
          <w:rFonts w:ascii="Times New Roman" w:hAnsi="Times New Roman" w:cs="Times New Roman"/>
          <w:sz w:val="24"/>
          <w:szCs w:val="24"/>
        </w:rPr>
        <w:t>Už leidimo prekiauti ir (ar) teikti paslaugas Kėdainių rajono savivaldybės viešosiose vietose išdavimą mokama vietinė rinkliava pagal Kėdainių rajono savivaldybės tarybos patvirtintą tvarką.</w:t>
      </w:r>
    </w:p>
    <w:p w14:paraId="03B5A471" w14:textId="77777777" w:rsidR="009106A4" w:rsidRPr="009106A4" w:rsidRDefault="009106A4" w:rsidP="009106A4">
      <w:pPr>
        <w:spacing w:after="0" w:line="240" w:lineRule="auto"/>
        <w:jc w:val="both"/>
        <w:rPr>
          <w:rFonts w:ascii="Times New Roman" w:hAnsi="Times New Roman" w:cs="Times New Roman"/>
          <w:sz w:val="24"/>
          <w:szCs w:val="24"/>
        </w:rPr>
      </w:pPr>
      <w:r w:rsidRPr="009106A4">
        <w:rPr>
          <w:rFonts w:ascii="Times New Roman" w:hAnsi="Times New Roman" w:cs="Times New Roman"/>
          <w:sz w:val="24"/>
          <w:szCs w:val="24"/>
        </w:rPr>
        <w:t xml:space="preserve">Juridiniai ar fiziniai asmenys prekiauti ar teikti paslaugas Kėdainių rajono savivaldybės viešosiose vietose gali tik turėdami </w:t>
      </w:r>
      <w:r w:rsidR="00F63C0A">
        <w:rPr>
          <w:rFonts w:ascii="Times New Roman" w:hAnsi="Times New Roman" w:cs="Times New Roman"/>
          <w:sz w:val="24"/>
          <w:szCs w:val="24"/>
        </w:rPr>
        <w:t>s</w:t>
      </w:r>
      <w:r w:rsidRPr="009106A4">
        <w:rPr>
          <w:rFonts w:ascii="Times New Roman" w:hAnsi="Times New Roman" w:cs="Times New Roman"/>
          <w:sz w:val="24"/>
          <w:szCs w:val="24"/>
        </w:rPr>
        <w:t>eniūnijos seniūno arba jo įgalioto asmens išduotą leidimą.</w:t>
      </w:r>
    </w:p>
    <w:p w14:paraId="6A72272A" w14:textId="77777777" w:rsidR="009106A4" w:rsidRPr="009106A4" w:rsidRDefault="009106A4" w:rsidP="009106A4">
      <w:pPr>
        <w:spacing w:after="0" w:line="240" w:lineRule="auto"/>
        <w:jc w:val="both"/>
        <w:rPr>
          <w:rFonts w:ascii="Times New Roman" w:hAnsi="Times New Roman" w:cs="Times New Roman"/>
          <w:sz w:val="24"/>
          <w:szCs w:val="24"/>
        </w:rPr>
      </w:pPr>
      <w:bookmarkStart w:id="1" w:name="_Hlk195704260"/>
      <w:r w:rsidRPr="009106A4">
        <w:rPr>
          <w:rFonts w:ascii="Times New Roman" w:hAnsi="Times New Roman" w:cs="Times New Roman"/>
          <w:sz w:val="24"/>
          <w:szCs w:val="24"/>
        </w:rPr>
        <w:t>Asmuo, norintis gauti leidimą prekiauti (teikti paslaugas), prašymą turi pateikti prieš tris dienas iki dienos, kurią nori prekiauti. </w:t>
      </w:r>
    </w:p>
    <w:bookmarkEnd w:id="1"/>
    <w:p w14:paraId="3855653A" w14:textId="77777777" w:rsidR="009106A4" w:rsidRPr="009106A4" w:rsidRDefault="009106A4" w:rsidP="009106A4">
      <w:pPr>
        <w:spacing w:after="0" w:line="240" w:lineRule="auto"/>
        <w:jc w:val="both"/>
        <w:rPr>
          <w:rFonts w:ascii="Times New Roman" w:hAnsi="Times New Roman" w:cs="Times New Roman"/>
          <w:sz w:val="24"/>
          <w:szCs w:val="24"/>
        </w:rPr>
      </w:pPr>
      <w:r w:rsidRPr="009106A4">
        <w:rPr>
          <w:rFonts w:ascii="Times New Roman" w:hAnsi="Times New Roman" w:cs="Times New Roman"/>
          <w:sz w:val="24"/>
          <w:szCs w:val="24"/>
        </w:rPr>
        <w:t>Leidimus prekiauti ar teikti paslaugas viešosiose vietose Kėdainių rajono savivaldybės teritorijoje pasirašo kaimiškųjų seniūnijų seniūnai.</w:t>
      </w:r>
    </w:p>
    <w:p w14:paraId="3F193C49" w14:textId="77777777" w:rsidR="009106A4" w:rsidRPr="009106A4" w:rsidRDefault="009106A4" w:rsidP="009106A4">
      <w:pPr>
        <w:spacing w:after="0" w:line="240" w:lineRule="auto"/>
        <w:jc w:val="both"/>
        <w:rPr>
          <w:rFonts w:ascii="Times New Roman" w:hAnsi="Times New Roman" w:cs="Times New Roman"/>
          <w:sz w:val="24"/>
          <w:szCs w:val="24"/>
        </w:rPr>
      </w:pPr>
    </w:p>
    <w:p w14:paraId="462A8AAB" w14:textId="77777777" w:rsidR="009106A4" w:rsidRDefault="009106A4" w:rsidP="009106A4">
      <w:pPr>
        <w:spacing w:after="0" w:line="240" w:lineRule="auto"/>
        <w:jc w:val="both"/>
        <w:rPr>
          <w:rFonts w:ascii="Times New Roman" w:hAnsi="Times New Roman" w:cs="Times New Roman"/>
          <w:b/>
          <w:bCs/>
          <w:sz w:val="24"/>
          <w:szCs w:val="24"/>
        </w:rPr>
      </w:pPr>
      <w:r w:rsidRPr="009106A4">
        <w:rPr>
          <w:rFonts w:ascii="Times New Roman" w:hAnsi="Times New Roman" w:cs="Times New Roman"/>
          <w:b/>
          <w:bCs/>
          <w:sz w:val="24"/>
          <w:szCs w:val="24"/>
        </w:rPr>
        <w:t>Paslaugos teikimo proceso aprašymas</w:t>
      </w:r>
    </w:p>
    <w:p w14:paraId="6916AD44" w14:textId="77777777" w:rsidR="00FA3FA1" w:rsidRPr="00FA3FA1" w:rsidRDefault="00FA3FA1" w:rsidP="009106A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Pr="00FA3FA1">
        <w:rPr>
          <w:rFonts w:ascii="Times New Roman" w:hAnsi="Times New Roman" w:cs="Times New Roman"/>
          <w:sz w:val="24"/>
          <w:szCs w:val="24"/>
        </w:rPr>
        <w:t xml:space="preserve">Asmuo, norintis gauti leidimą prekiauti (teikti paslaugas), prašymą </w:t>
      </w:r>
      <w:r w:rsidR="00F9284E">
        <w:rPr>
          <w:rFonts w:ascii="Times New Roman" w:hAnsi="Times New Roman" w:cs="Times New Roman"/>
          <w:sz w:val="24"/>
          <w:szCs w:val="24"/>
        </w:rPr>
        <w:t>(</w:t>
      </w:r>
      <w:r w:rsidR="00F63C0A">
        <w:rPr>
          <w:rFonts w:ascii="Times New Roman" w:hAnsi="Times New Roman" w:cs="Times New Roman"/>
          <w:sz w:val="24"/>
          <w:szCs w:val="24"/>
        </w:rPr>
        <w:t>p</w:t>
      </w:r>
      <w:r w:rsidR="00F9284E">
        <w:rPr>
          <w:rFonts w:ascii="Times New Roman" w:hAnsi="Times New Roman" w:cs="Times New Roman"/>
          <w:sz w:val="24"/>
          <w:szCs w:val="24"/>
        </w:rPr>
        <w:t xml:space="preserve">riedas) </w:t>
      </w:r>
      <w:r w:rsidRPr="00FA3FA1">
        <w:rPr>
          <w:rFonts w:ascii="Times New Roman" w:hAnsi="Times New Roman" w:cs="Times New Roman"/>
          <w:sz w:val="24"/>
          <w:szCs w:val="24"/>
        </w:rPr>
        <w:t>turi pateikti prieš tris dienas iki dienos, kurią nori prekiauti. </w:t>
      </w:r>
    </w:p>
    <w:p w14:paraId="2602002B" w14:textId="77777777" w:rsidR="00F9284E" w:rsidRDefault="00FA3FA1" w:rsidP="009106A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9106A4" w:rsidRPr="009106A4">
        <w:rPr>
          <w:rFonts w:ascii="Times New Roman" w:hAnsi="Times New Roman" w:cs="Times New Roman"/>
          <w:sz w:val="24"/>
          <w:szCs w:val="24"/>
        </w:rPr>
        <w:t>. Prašymas (</w:t>
      </w:r>
      <w:r w:rsidR="00F63C0A">
        <w:rPr>
          <w:rFonts w:ascii="Times New Roman" w:hAnsi="Times New Roman" w:cs="Times New Roman"/>
          <w:sz w:val="24"/>
          <w:szCs w:val="24"/>
        </w:rPr>
        <w:t>p</w:t>
      </w:r>
      <w:r w:rsidR="009106A4" w:rsidRPr="009106A4">
        <w:rPr>
          <w:rFonts w:ascii="Times New Roman" w:hAnsi="Times New Roman" w:cs="Times New Roman"/>
          <w:sz w:val="24"/>
          <w:szCs w:val="24"/>
        </w:rPr>
        <w:t xml:space="preserve">riedas) su pridedamais dokumentais teikiamas raštu tiesiogiai asmeniui ar jo atstovui atvykus į seniūniją, atsiuntus paštu ar per pasiuntinį, elektroniniais ryšiais (atitinkamos seniūnijos oficialiu elektroninio pašto adresu), jei yra galimybė identifikuoti pareiškėją, arba elektroniniu būdu – </w:t>
      </w:r>
      <w:bookmarkStart w:id="2" w:name="_Hlk195621778"/>
      <w:r w:rsidR="009106A4" w:rsidRPr="009106A4">
        <w:rPr>
          <w:rFonts w:ascii="Times New Roman" w:hAnsi="Times New Roman" w:cs="Times New Roman"/>
          <w:sz w:val="24"/>
          <w:szCs w:val="24"/>
        </w:rPr>
        <w:t>per Elektroninius valdžios vartus (</w:t>
      </w:r>
      <w:hyperlink r:id="rId5" w:history="1">
        <w:r w:rsidR="009106A4" w:rsidRPr="009106A4">
          <w:rPr>
            <w:rStyle w:val="Hyperlink"/>
            <w:rFonts w:ascii="Times New Roman" w:hAnsi="Times New Roman" w:cs="Times New Roman"/>
            <w:sz w:val="24"/>
            <w:szCs w:val="24"/>
          </w:rPr>
          <w:t>www.epaslaugos.lt</w:t>
        </w:r>
      </w:hyperlink>
      <w:r w:rsidR="009106A4" w:rsidRPr="009106A4">
        <w:rPr>
          <w:rFonts w:ascii="Times New Roman" w:hAnsi="Times New Roman" w:cs="Times New Roman"/>
          <w:sz w:val="24"/>
          <w:szCs w:val="24"/>
        </w:rPr>
        <w:t>)</w:t>
      </w:r>
      <w:r w:rsidR="00F9284E">
        <w:rPr>
          <w:rFonts w:ascii="Times New Roman" w:hAnsi="Times New Roman" w:cs="Times New Roman"/>
          <w:sz w:val="24"/>
          <w:szCs w:val="24"/>
        </w:rPr>
        <w:t>.</w:t>
      </w:r>
      <w:r w:rsidR="009106A4" w:rsidRPr="009106A4">
        <w:rPr>
          <w:rFonts w:ascii="Times New Roman" w:hAnsi="Times New Roman" w:cs="Times New Roman"/>
          <w:sz w:val="24"/>
          <w:szCs w:val="24"/>
        </w:rPr>
        <w:t xml:space="preserve"> </w:t>
      </w:r>
      <w:bookmarkEnd w:id="2"/>
    </w:p>
    <w:p w14:paraId="35CD2BC4" w14:textId="77777777" w:rsidR="009106A4" w:rsidRPr="009106A4" w:rsidRDefault="00FA3FA1" w:rsidP="009106A4">
      <w:pPr>
        <w:spacing w:after="0" w:line="240" w:lineRule="auto"/>
        <w:jc w:val="both"/>
        <w:rPr>
          <w:rFonts w:ascii="Times New Roman" w:hAnsi="Times New Roman" w:cs="Times New Roman"/>
          <w:b/>
          <w:bCs/>
          <w:sz w:val="24"/>
          <w:szCs w:val="24"/>
        </w:rPr>
      </w:pPr>
      <w:r>
        <w:rPr>
          <w:rFonts w:ascii="Times New Roman" w:hAnsi="Times New Roman" w:cs="Times New Roman"/>
          <w:sz w:val="24"/>
          <w:szCs w:val="24"/>
        </w:rPr>
        <w:t>3</w:t>
      </w:r>
      <w:r w:rsidR="009106A4" w:rsidRPr="009106A4">
        <w:rPr>
          <w:rFonts w:ascii="Times New Roman" w:hAnsi="Times New Roman" w:cs="Times New Roman"/>
          <w:sz w:val="24"/>
          <w:szCs w:val="24"/>
        </w:rPr>
        <w:t>. Teikiant prašymą per Elektroninius valdžios vartus (</w:t>
      </w:r>
      <w:hyperlink r:id="rId6" w:history="1">
        <w:r w:rsidR="009106A4" w:rsidRPr="009106A4">
          <w:rPr>
            <w:rStyle w:val="Hyperlink"/>
            <w:rFonts w:ascii="Times New Roman" w:hAnsi="Times New Roman" w:cs="Times New Roman"/>
            <w:sz w:val="24"/>
            <w:szCs w:val="24"/>
          </w:rPr>
          <w:t>www.epaslaugos.lt</w:t>
        </w:r>
      </w:hyperlink>
      <w:r w:rsidR="009106A4" w:rsidRPr="009106A4">
        <w:rPr>
          <w:rFonts w:ascii="Times New Roman" w:hAnsi="Times New Roman" w:cs="Times New Roman"/>
          <w:sz w:val="24"/>
          <w:szCs w:val="24"/>
        </w:rPr>
        <w:t>)</w:t>
      </w:r>
      <w:r w:rsidR="00F63C0A">
        <w:rPr>
          <w:rFonts w:ascii="Times New Roman" w:hAnsi="Times New Roman" w:cs="Times New Roman"/>
          <w:sz w:val="24"/>
          <w:szCs w:val="24"/>
        </w:rPr>
        <w:t>,</w:t>
      </w:r>
      <w:r w:rsidR="009106A4" w:rsidRPr="009106A4">
        <w:rPr>
          <w:rFonts w:ascii="Times New Roman" w:hAnsi="Times New Roman" w:cs="Times New Roman"/>
          <w:b/>
          <w:bCs/>
          <w:sz w:val="24"/>
          <w:szCs w:val="24"/>
        </w:rPr>
        <w:t xml:space="preserve"> p</w:t>
      </w:r>
      <w:r w:rsidR="009106A4" w:rsidRPr="009106A4">
        <w:rPr>
          <w:rFonts w:ascii="Times New Roman" w:hAnsi="Times New Roman" w:cs="Times New Roman"/>
          <w:sz w:val="24"/>
          <w:szCs w:val="24"/>
        </w:rPr>
        <w:t xml:space="preserve">aslaugos gavėjas užpildo ir pateikia elektroninę prašymo formą </w:t>
      </w:r>
      <w:r w:rsidR="00346791">
        <w:rPr>
          <w:rFonts w:ascii="Times New Roman" w:hAnsi="Times New Roman" w:cs="Times New Roman"/>
          <w:sz w:val="24"/>
          <w:szCs w:val="24"/>
        </w:rPr>
        <w:t>bei</w:t>
      </w:r>
      <w:r w:rsidR="009106A4" w:rsidRPr="009106A4">
        <w:rPr>
          <w:rFonts w:ascii="Times New Roman" w:hAnsi="Times New Roman" w:cs="Times New Roman"/>
          <w:sz w:val="24"/>
          <w:szCs w:val="24"/>
        </w:rPr>
        <w:t xml:space="preserve"> reikalingus dokumentus (pasirašytus kvalifikuotu elektroniniu parašu).</w:t>
      </w:r>
    </w:p>
    <w:p w14:paraId="1B14D63F" w14:textId="77777777" w:rsidR="009106A4" w:rsidRPr="009106A4" w:rsidRDefault="00FA3FA1" w:rsidP="009106A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9106A4" w:rsidRPr="009106A4">
        <w:rPr>
          <w:rFonts w:ascii="Times New Roman" w:hAnsi="Times New Roman" w:cs="Times New Roman"/>
          <w:sz w:val="24"/>
          <w:szCs w:val="24"/>
        </w:rPr>
        <w:t>. Paslaugos vykdytojas patikrina dokumentus ir priima sprendimą išduoti leidimą arba atmeta prašymą, arba informuoja paslaugos gavėją dėl papildomų dokumentų pateikimo.</w:t>
      </w:r>
    </w:p>
    <w:p w14:paraId="096BF2C7" w14:textId="77777777" w:rsidR="009106A4" w:rsidRPr="009106A4" w:rsidRDefault="00FA3FA1" w:rsidP="009106A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9106A4" w:rsidRPr="009106A4">
        <w:rPr>
          <w:rFonts w:ascii="Times New Roman" w:hAnsi="Times New Roman" w:cs="Times New Roman"/>
          <w:sz w:val="24"/>
          <w:szCs w:val="24"/>
        </w:rPr>
        <w:t>. Paslaugos gavėjas sumoka nustatyto dydžio vietinę rinkliavą ir banko išrašą pateikia paslaugos vykdytojui.</w:t>
      </w:r>
    </w:p>
    <w:p w14:paraId="0D4D5F23" w14:textId="77777777" w:rsidR="009106A4" w:rsidRPr="009106A4" w:rsidRDefault="00FA3FA1" w:rsidP="009106A4">
      <w:pPr>
        <w:spacing w:after="0" w:line="240" w:lineRule="auto"/>
        <w:rPr>
          <w:rFonts w:ascii="Times New Roman" w:hAnsi="Times New Roman" w:cs="Times New Roman"/>
          <w:sz w:val="24"/>
          <w:szCs w:val="24"/>
        </w:rPr>
      </w:pPr>
      <w:r>
        <w:rPr>
          <w:rFonts w:ascii="Times New Roman" w:hAnsi="Times New Roman" w:cs="Times New Roman"/>
          <w:sz w:val="24"/>
          <w:szCs w:val="24"/>
        </w:rPr>
        <w:t>6</w:t>
      </w:r>
      <w:r w:rsidR="009106A4" w:rsidRPr="009106A4">
        <w:rPr>
          <w:rFonts w:ascii="Times New Roman" w:hAnsi="Times New Roman" w:cs="Times New Roman"/>
          <w:sz w:val="24"/>
          <w:szCs w:val="24"/>
        </w:rPr>
        <w:t>. Paslaugos gavėjui leidimas arba motyvuotas atsisakymas jį išduoti pateikiamas prašyme nurodytu būdu.</w:t>
      </w:r>
    </w:p>
    <w:p w14:paraId="6C4786F2" w14:textId="77777777" w:rsidR="009106A4" w:rsidRPr="009106A4" w:rsidRDefault="009106A4" w:rsidP="009106A4">
      <w:pPr>
        <w:spacing w:after="0" w:line="240" w:lineRule="auto"/>
        <w:jc w:val="both"/>
        <w:rPr>
          <w:rFonts w:ascii="Times New Roman" w:hAnsi="Times New Roman" w:cs="Times New Roman"/>
          <w:b/>
          <w:bCs/>
          <w:sz w:val="24"/>
          <w:szCs w:val="24"/>
        </w:rPr>
      </w:pPr>
    </w:p>
    <w:p w14:paraId="0F10EBD3" w14:textId="77777777" w:rsidR="009106A4" w:rsidRDefault="009106A4" w:rsidP="009106A4">
      <w:pPr>
        <w:spacing w:after="0" w:line="240" w:lineRule="auto"/>
        <w:jc w:val="both"/>
        <w:rPr>
          <w:rFonts w:ascii="Times New Roman" w:hAnsi="Times New Roman" w:cs="Times New Roman"/>
          <w:b/>
          <w:bCs/>
          <w:sz w:val="24"/>
          <w:szCs w:val="24"/>
        </w:rPr>
      </w:pPr>
      <w:r w:rsidRPr="009106A4">
        <w:rPr>
          <w:rFonts w:ascii="Times New Roman" w:hAnsi="Times New Roman" w:cs="Times New Roman"/>
          <w:b/>
          <w:bCs/>
          <w:sz w:val="24"/>
          <w:szCs w:val="24"/>
        </w:rPr>
        <w:t>Paslaugos teikimo informacija</w:t>
      </w:r>
    </w:p>
    <w:p w14:paraId="1733C583" w14:textId="77777777" w:rsidR="0072447E" w:rsidRDefault="0072447E" w:rsidP="009106A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w:t>
      </w:r>
      <w:r w:rsidRPr="0072447E">
        <w:rPr>
          <w:rFonts w:ascii="Times New Roman" w:hAnsi="Times New Roman" w:cs="Times New Roman"/>
          <w:sz w:val="24"/>
          <w:szCs w:val="24"/>
        </w:rPr>
        <w:t>rekyba</w:t>
      </w:r>
      <w:r w:rsidR="00F9284E">
        <w:rPr>
          <w:rFonts w:ascii="Times New Roman" w:hAnsi="Times New Roman" w:cs="Times New Roman"/>
          <w:sz w:val="24"/>
          <w:szCs w:val="24"/>
        </w:rPr>
        <w:t xml:space="preserve"> iš prekybai</w:t>
      </w:r>
      <w:r w:rsidRPr="0072447E">
        <w:rPr>
          <w:rFonts w:ascii="Times New Roman" w:hAnsi="Times New Roman" w:cs="Times New Roman"/>
          <w:sz w:val="24"/>
          <w:szCs w:val="24"/>
        </w:rPr>
        <w:t xml:space="preserve"> pritaikytų</w:t>
      </w:r>
      <w:r>
        <w:rPr>
          <w:rFonts w:ascii="Times New Roman" w:hAnsi="Times New Roman" w:cs="Times New Roman"/>
          <w:sz w:val="24"/>
          <w:szCs w:val="24"/>
        </w:rPr>
        <w:t xml:space="preserve"> </w:t>
      </w:r>
      <w:r w:rsidRPr="0072447E">
        <w:rPr>
          <w:rFonts w:ascii="Times New Roman" w:hAnsi="Times New Roman" w:cs="Times New Roman"/>
          <w:sz w:val="24"/>
          <w:szCs w:val="24"/>
        </w:rPr>
        <w:t>transporto priemonių – 29 Eur mėnesiui</w:t>
      </w:r>
      <w:r>
        <w:rPr>
          <w:rFonts w:ascii="Times New Roman" w:hAnsi="Times New Roman" w:cs="Times New Roman"/>
          <w:sz w:val="24"/>
          <w:szCs w:val="24"/>
        </w:rPr>
        <w:t>.</w:t>
      </w:r>
    </w:p>
    <w:p w14:paraId="382CED7C" w14:textId="77777777" w:rsidR="0072447E" w:rsidRDefault="0072447E" w:rsidP="009106A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V</w:t>
      </w:r>
      <w:r w:rsidRPr="0072447E">
        <w:rPr>
          <w:rFonts w:ascii="Times New Roman" w:hAnsi="Times New Roman" w:cs="Times New Roman"/>
          <w:sz w:val="24"/>
          <w:szCs w:val="24"/>
        </w:rPr>
        <w:t>ienkartinė rinkliava pasistatyti kilnojamąjį kioską leistinose vietose – 159 Eur.</w:t>
      </w:r>
    </w:p>
    <w:p w14:paraId="2E9F7F0C" w14:textId="77777777" w:rsidR="0072447E" w:rsidRDefault="0072447E" w:rsidP="009106A4">
      <w:pPr>
        <w:spacing w:after="0" w:line="240" w:lineRule="auto"/>
        <w:jc w:val="both"/>
        <w:rPr>
          <w:rFonts w:ascii="Times New Roman" w:hAnsi="Times New Roman" w:cs="Times New Roman"/>
          <w:sz w:val="24"/>
          <w:szCs w:val="24"/>
        </w:rPr>
      </w:pPr>
      <w:r w:rsidRPr="0072447E">
        <w:rPr>
          <w:rFonts w:ascii="Times New Roman" w:hAnsi="Times New Roman" w:cs="Times New Roman"/>
          <w:sz w:val="24"/>
          <w:szCs w:val="24"/>
        </w:rPr>
        <w:lastRenderedPageBreak/>
        <w:t>Asmenys, turintys kil</w:t>
      </w:r>
      <w:r>
        <w:rPr>
          <w:rFonts w:ascii="Times New Roman" w:hAnsi="Times New Roman" w:cs="Times New Roman"/>
          <w:sz w:val="24"/>
          <w:szCs w:val="24"/>
        </w:rPr>
        <w:t>n</w:t>
      </w:r>
      <w:r w:rsidRPr="0072447E">
        <w:rPr>
          <w:rFonts w:ascii="Times New Roman" w:hAnsi="Times New Roman" w:cs="Times New Roman"/>
          <w:sz w:val="24"/>
          <w:szCs w:val="24"/>
        </w:rPr>
        <w:t>ojamąjį kioską Kėdainių mieste, kiekvienais metais moka 29 Eur vietinę rinkliavą</w:t>
      </w:r>
      <w:r>
        <w:rPr>
          <w:rFonts w:ascii="Times New Roman" w:hAnsi="Times New Roman" w:cs="Times New Roman"/>
          <w:sz w:val="24"/>
          <w:szCs w:val="24"/>
        </w:rPr>
        <w:t>.</w:t>
      </w:r>
    </w:p>
    <w:p w14:paraId="37D9B066" w14:textId="77777777" w:rsidR="0072447E" w:rsidRPr="0072447E" w:rsidRDefault="0072447E" w:rsidP="009106A4">
      <w:pPr>
        <w:spacing w:after="0" w:line="240" w:lineRule="auto"/>
        <w:jc w:val="both"/>
        <w:rPr>
          <w:rFonts w:ascii="Times New Roman" w:hAnsi="Times New Roman" w:cs="Times New Roman"/>
          <w:sz w:val="24"/>
          <w:szCs w:val="24"/>
        </w:rPr>
      </w:pPr>
      <w:r w:rsidRPr="0072447E">
        <w:rPr>
          <w:rFonts w:ascii="Times New Roman" w:hAnsi="Times New Roman" w:cs="Times New Roman"/>
          <w:sz w:val="24"/>
          <w:szCs w:val="24"/>
        </w:rPr>
        <w:t>Kėdainių rajono gyvenvietėse ir kitose viešose vietose numatom</w:t>
      </w:r>
      <w:r w:rsidR="00F63C0A">
        <w:rPr>
          <w:rFonts w:ascii="Times New Roman" w:hAnsi="Times New Roman" w:cs="Times New Roman"/>
          <w:sz w:val="24"/>
          <w:szCs w:val="24"/>
        </w:rPr>
        <w:t>a</w:t>
      </w:r>
      <w:r w:rsidRPr="0072447E">
        <w:rPr>
          <w:rFonts w:ascii="Times New Roman" w:hAnsi="Times New Roman" w:cs="Times New Roman"/>
          <w:sz w:val="24"/>
          <w:szCs w:val="24"/>
        </w:rPr>
        <w:t xml:space="preserve"> vietinė rinkliav</w:t>
      </w:r>
      <w:r w:rsidR="00F63C0A">
        <w:rPr>
          <w:rFonts w:ascii="Times New Roman" w:hAnsi="Times New Roman" w:cs="Times New Roman"/>
          <w:sz w:val="24"/>
          <w:szCs w:val="24"/>
        </w:rPr>
        <w:t>a</w:t>
      </w:r>
      <w:r>
        <w:rPr>
          <w:rFonts w:ascii="Times New Roman" w:hAnsi="Times New Roman" w:cs="Times New Roman"/>
          <w:sz w:val="24"/>
          <w:szCs w:val="24"/>
        </w:rPr>
        <w:t xml:space="preserve"> </w:t>
      </w:r>
      <w:r w:rsidR="00F63C0A">
        <w:rPr>
          <w:rFonts w:ascii="Times New Roman" w:hAnsi="Times New Roman" w:cs="Times New Roman"/>
          <w:sz w:val="24"/>
          <w:szCs w:val="24"/>
        </w:rPr>
        <w:t>−</w:t>
      </w:r>
      <w:r>
        <w:rPr>
          <w:rFonts w:ascii="Times New Roman" w:hAnsi="Times New Roman" w:cs="Times New Roman"/>
          <w:sz w:val="24"/>
          <w:szCs w:val="24"/>
        </w:rPr>
        <w:t xml:space="preserve"> </w:t>
      </w:r>
      <w:r w:rsidRPr="0072447E">
        <w:rPr>
          <w:rFonts w:ascii="Times New Roman" w:hAnsi="Times New Roman" w:cs="Times New Roman"/>
          <w:sz w:val="24"/>
          <w:szCs w:val="24"/>
        </w:rPr>
        <w:t xml:space="preserve">12 Eur </w:t>
      </w:r>
      <w:r>
        <w:rPr>
          <w:rFonts w:ascii="Times New Roman" w:hAnsi="Times New Roman" w:cs="Times New Roman"/>
          <w:sz w:val="24"/>
          <w:szCs w:val="24"/>
        </w:rPr>
        <w:t>mėnesiui.</w:t>
      </w:r>
    </w:p>
    <w:p w14:paraId="35510602" w14:textId="77777777" w:rsidR="009106A4" w:rsidRPr="009106A4" w:rsidRDefault="009106A4" w:rsidP="009106A4">
      <w:pPr>
        <w:spacing w:after="0" w:line="240" w:lineRule="auto"/>
        <w:jc w:val="both"/>
        <w:rPr>
          <w:rFonts w:ascii="Times New Roman" w:hAnsi="Times New Roman" w:cs="Times New Roman"/>
          <w:sz w:val="24"/>
          <w:szCs w:val="24"/>
        </w:rPr>
      </w:pPr>
      <w:r w:rsidRPr="009106A4">
        <w:rPr>
          <w:rFonts w:ascii="Times New Roman" w:hAnsi="Times New Roman" w:cs="Times New Roman"/>
          <w:sz w:val="24"/>
          <w:szCs w:val="24"/>
        </w:rPr>
        <w:t xml:space="preserve">Paslaugos suteikimo trukmė </w:t>
      </w:r>
      <w:r w:rsidR="00F63C0A">
        <w:rPr>
          <w:rFonts w:ascii="Times New Roman" w:hAnsi="Times New Roman" w:cs="Times New Roman"/>
          <w:sz w:val="24"/>
          <w:szCs w:val="24"/>
        </w:rPr>
        <w:t>−</w:t>
      </w:r>
      <w:r w:rsidRPr="009106A4">
        <w:rPr>
          <w:rFonts w:ascii="Times New Roman" w:hAnsi="Times New Roman" w:cs="Times New Roman"/>
          <w:sz w:val="24"/>
          <w:szCs w:val="24"/>
        </w:rPr>
        <w:t xml:space="preserve"> 3 darbo dienos.</w:t>
      </w:r>
    </w:p>
    <w:p w14:paraId="0060431D" w14:textId="77777777" w:rsidR="009106A4" w:rsidRPr="009106A4" w:rsidRDefault="009106A4" w:rsidP="009106A4">
      <w:pPr>
        <w:spacing w:after="0" w:line="240" w:lineRule="auto"/>
        <w:jc w:val="both"/>
        <w:rPr>
          <w:rFonts w:ascii="Times New Roman" w:hAnsi="Times New Roman" w:cs="Times New Roman"/>
          <w:b/>
          <w:bCs/>
          <w:sz w:val="24"/>
          <w:szCs w:val="24"/>
        </w:rPr>
      </w:pPr>
    </w:p>
    <w:p w14:paraId="07FB4E7C" w14:textId="77777777" w:rsidR="009106A4" w:rsidRPr="009106A4" w:rsidRDefault="009106A4" w:rsidP="009106A4">
      <w:pPr>
        <w:spacing w:after="0" w:line="240" w:lineRule="auto"/>
        <w:jc w:val="both"/>
        <w:rPr>
          <w:rFonts w:ascii="Times New Roman" w:hAnsi="Times New Roman" w:cs="Times New Roman"/>
          <w:b/>
          <w:bCs/>
          <w:sz w:val="24"/>
          <w:szCs w:val="24"/>
        </w:rPr>
      </w:pPr>
      <w:r w:rsidRPr="009106A4">
        <w:rPr>
          <w:rFonts w:ascii="Times New Roman" w:hAnsi="Times New Roman" w:cs="Times New Roman"/>
          <w:b/>
          <w:bCs/>
          <w:sz w:val="24"/>
          <w:szCs w:val="24"/>
        </w:rPr>
        <w:t>Teisės aktai, reguliuojantys paslaugos teikimą</w:t>
      </w:r>
    </w:p>
    <w:p w14:paraId="4EFE9F33" w14:textId="77777777" w:rsidR="00E367CE" w:rsidRDefault="00E367CE" w:rsidP="00E367CE">
      <w:pPr>
        <w:spacing w:after="0" w:line="240" w:lineRule="auto"/>
        <w:rPr>
          <w:rFonts w:ascii="Times New Roman" w:hAnsi="Times New Roman" w:cs="Times New Roman"/>
          <w:color w:val="4472C4" w:themeColor="accent1"/>
          <w:sz w:val="24"/>
          <w:szCs w:val="24"/>
        </w:rPr>
      </w:pPr>
      <w:r>
        <w:rPr>
          <w:rFonts w:ascii="Times New Roman" w:hAnsi="Times New Roman" w:cs="Times New Roman"/>
          <w:color w:val="4472C4" w:themeColor="accent1"/>
          <w:sz w:val="24"/>
          <w:szCs w:val="24"/>
        </w:rPr>
        <w:t xml:space="preserve">1. </w:t>
      </w:r>
      <w:hyperlink r:id="rId7" w:history="1">
        <w:r w:rsidRPr="00E367CE">
          <w:rPr>
            <w:rStyle w:val="Hyperlink"/>
            <w:rFonts w:ascii="Times New Roman" w:hAnsi="Times New Roman" w:cs="Times New Roman"/>
            <w:sz w:val="24"/>
            <w:szCs w:val="24"/>
          </w:rPr>
          <w:t>Lietuvos Respublikos rinkliavų įstatymas;</w:t>
        </w:r>
      </w:hyperlink>
    </w:p>
    <w:p w14:paraId="192E3991" w14:textId="77777777" w:rsidR="00E367CE" w:rsidRDefault="00E367CE" w:rsidP="00E367CE">
      <w:pPr>
        <w:spacing w:after="0" w:line="240" w:lineRule="auto"/>
        <w:rPr>
          <w:rFonts w:ascii="Times New Roman" w:hAnsi="Times New Roman" w:cs="Times New Roman"/>
          <w:color w:val="4472C4" w:themeColor="accent1"/>
          <w:sz w:val="24"/>
          <w:szCs w:val="24"/>
        </w:rPr>
      </w:pPr>
      <w:r>
        <w:rPr>
          <w:rFonts w:ascii="Times New Roman" w:hAnsi="Times New Roman" w:cs="Times New Roman"/>
          <w:color w:val="4472C4" w:themeColor="accent1"/>
          <w:sz w:val="24"/>
          <w:szCs w:val="24"/>
        </w:rPr>
        <w:t xml:space="preserve">2. </w:t>
      </w:r>
      <w:hyperlink r:id="rId8" w:history="1">
        <w:r w:rsidRPr="00E367CE">
          <w:rPr>
            <w:rStyle w:val="Hyperlink"/>
            <w:rFonts w:ascii="Times New Roman" w:hAnsi="Times New Roman" w:cs="Times New Roman"/>
            <w:sz w:val="24"/>
            <w:szCs w:val="24"/>
          </w:rPr>
          <w:t>Lietuvos Respublikos vietos savivaldos įstatymas;</w:t>
        </w:r>
      </w:hyperlink>
    </w:p>
    <w:p w14:paraId="1D633643" w14:textId="77777777" w:rsidR="00E367CE" w:rsidRDefault="00E367CE" w:rsidP="00E367CE">
      <w:pPr>
        <w:spacing w:after="0" w:line="240" w:lineRule="auto"/>
        <w:rPr>
          <w:rFonts w:ascii="Times New Roman" w:hAnsi="Times New Roman" w:cs="Times New Roman"/>
          <w:color w:val="4472C4" w:themeColor="accent1"/>
          <w:sz w:val="24"/>
          <w:szCs w:val="24"/>
        </w:rPr>
      </w:pPr>
      <w:r>
        <w:rPr>
          <w:rFonts w:ascii="Times New Roman" w:hAnsi="Times New Roman" w:cs="Times New Roman"/>
          <w:color w:val="4472C4" w:themeColor="accent1"/>
          <w:sz w:val="24"/>
          <w:szCs w:val="24"/>
        </w:rPr>
        <w:t xml:space="preserve">3. </w:t>
      </w:r>
      <w:hyperlink r:id="rId9" w:history="1">
        <w:r w:rsidRPr="00E367CE">
          <w:rPr>
            <w:rStyle w:val="Hyperlink"/>
            <w:rFonts w:ascii="Times New Roman" w:hAnsi="Times New Roman" w:cs="Times New Roman"/>
            <w:sz w:val="24"/>
            <w:szCs w:val="24"/>
          </w:rPr>
          <w:t xml:space="preserve">Kėdainių rajono savivaldybės </w:t>
        </w:r>
        <w:r w:rsidR="00F63C0A">
          <w:rPr>
            <w:rStyle w:val="Hyperlink"/>
            <w:rFonts w:ascii="Times New Roman" w:hAnsi="Times New Roman" w:cs="Times New Roman"/>
            <w:sz w:val="24"/>
            <w:szCs w:val="24"/>
          </w:rPr>
          <w:t>t</w:t>
        </w:r>
        <w:r w:rsidRPr="00E367CE">
          <w:rPr>
            <w:rStyle w:val="Hyperlink"/>
            <w:rFonts w:ascii="Times New Roman" w:hAnsi="Times New Roman" w:cs="Times New Roman"/>
            <w:sz w:val="24"/>
            <w:szCs w:val="24"/>
          </w:rPr>
          <w:t xml:space="preserve">arybos 2010-09-24 d. sprendimas Nr. TS-245 ,,Dėl </w:t>
        </w:r>
        <w:r w:rsidR="00F63C0A">
          <w:rPr>
            <w:rStyle w:val="Hyperlink"/>
            <w:rFonts w:ascii="Times New Roman" w:hAnsi="Times New Roman" w:cs="Times New Roman"/>
            <w:sz w:val="24"/>
            <w:szCs w:val="24"/>
          </w:rPr>
          <w:t>P</w:t>
        </w:r>
        <w:r w:rsidRPr="00E367CE">
          <w:rPr>
            <w:rStyle w:val="Hyperlink"/>
            <w:rFonts w:ascii="Times New Roman" w:hAnsi="Times New Roman" w:cs="Times New Roman"/>
            <w:sz w:val="24"/>
            <w:szCs w:val="24"/>
          </w:rPr>
          <w:t>rekybos ir paslaugų teikimo viešosiose vietose taisyklių bei viešųjų vietų Kėdainių rajono savivaldybėje sąrašo tvirtinimo“;</w:t>
        </w:r>
      </w:hyperlink>
    </w:p>
    <w:p w14:paraId="02255FDE" w14:textId="77777777" w:rsidR="00E367CE" w:rsidRPr="00E367CE" w:rsidRDefault="00E367CE" w:rsidP="00E367CE">
      <w:pPr>
        <w:spacing w:after="0" w:line="240" w:lineRule="auto"/>
        <w:rPr>
          <w:rFonts w:ascii="Times New Roman" w:hAnsi="Times New Roman" w:cs="Times New Roman"/>
          <w:color w:val="4472C4" w:themeColor="accent1"/>
          <w:sz w:val="24"/>
          <w:szCs w:val="24"/>
        </w:rPr>
      </w:pPr>
      <w:r>
        <w:rPr>
          <w:rFonts w:ascii="Times New Roman" w:hAnsi="Times New Roman" w:cs="Times New Roman"/>
          <w:color w:val="4472C4" w:themeColor="accent1"/>
          <w:sz w:val="24"/>
          <w:szCs w:val="24"/>
        </w:rPr>
        <w:t xml:space="preserve">4. </w:t>
      </w:r>
      <w:hyperlink r:id="rId10" w:history="1">
        <w:r w:rsidRPr="00E367CE">
          <w:rPr>
            <w:rStyle w:val="Hyperlink"/>
            <w:rFonts w:ascii="Times New Roman" w:hAnsi="Times New Roman" w:cs="Times New Roman"/>
            <w:sz w:val="24"/>
            <w:szCs w:val="24"/>
          </w:rPr>
          <w:t xml:space="preserve">Kėdainių rajono savivaldybės </w:t>
        </w:r>
        <w:r w:rsidR="00F63C0A">
          <w:rPr>
            <w:rStyle w:val="Hyperlink"/>
            <w:rFonts w:ascii="Times New Roman" w:hAnsi="Times New Roman" w:cs="Times New Roman"/>
            <w:sz w:val="24"/>
            <w:szCs w:val="24"/>
          </w:rPr>
          <w:t>t</w:t>
        </w:r>
        <w:r w:rsidRPr="00E367CE">
          <w:rPr>
            <w:rStyle w:val="Hyperlink"/>
            <w:rFonts w:ascii="Times New Roman" w:hAnsi="Times New Roman" w:cs="Times New Roman"/>
            <w:sz w:val="24"/>
            <w:szCs w:val="24"/>
          </w:rPr>
          <w:t xml:space="preserve">arybos 2008-05-30 d. sprendimas Nr. TS-147 ,,Dėl </w:t>
        </w:r>
        <w:r w:rsidR="00F63C0A">
          <w:rPr>
            <w:rStyle w:val="Hyperlink"/>
            <w:rFonts w:ascii="Times New Roman" w:hAnsi="Times New Roman" w:cs="Times New Roman"/>
            <w:sz w:val="24"/>
            <w:szCs w:val="24"/>
          </w:rPr>
          <w:t>V</w:t>
        </w:r>
        <w:r w:rsidRPr="00E367CE">
          <w:rPr>
            <w:rStyle w:val="Hyperlink"/>
            <w:rFonts w:ascii="Times New Roman" w:hAnsi="Times New Roman" w:cs="Times New Roman"/>
            <w:sz w:val="24"/>
            <w:szCs w:val="24"/>
          </w:rPr>
          <w:t>ietinių rinkliavų nustatymo ir nuostatų tvirtinimo“</w:t>
        </w:r>
      </w:hyperlink>
      <w:r w:rsidR="00F63C0A">
        <w:rPr>
          <w:rStyle w:val="Hyperlink"/>
          <w:rFonts w:ascii="Times New Roman" w:hAnsi="Times New Roman" w:cs="Times New Roman"/>
          <w:sz w:val="24"/>
          <w:szCs w:val="24"/>
        </w:rPr>
        <w:t>.</w:t>
      </w:r>
    </w:p>
    <w:p w14:paraId="6EDB6B9D" w14:textId="77777777" w:rsidR="00E367CE" w:rsidRPr="009106A4" w:rsidRDefault="00E367CE" w:rsidP="009106A4">
      <w:pPr>
        <w:spacing w:after="0" w:line="240" w:lineRule="auto"/>
        <w:rPr>
          <w:rFonts w:ascii="Times New Roman" w:hAnsi="Times New Roman" w:cs="Times New Roman"/>
          <w:b/>
          <w:bCs/>
          <w:sz w:val="24"/>
          <w:szCs w:val="24"/>
        </w:rPr>
      </w:pPr>
    </w:p>
    <w:p w14:paraId="72BC4711" w14:textId="77777777" w:rsidR="009106A4" w:rsidRPr="009106A4" w:rsidRDefault="009106A4" w:rsidP="009106A4">
      <w:pPr>
        <w:spacing w:after="0" w:line="240" w:lineRule="auto"/>
        <w:rPr>
          <w:rFonts w:ascii="Times New Roman" w:hAnsi="Times New Roman" w:cs="Times New Roman"/>
          <w:b/>
          <w:bCs/>
          <w:sz w:val="24"/>
          <w:szCs w:val="24"/>
        </w:rPr>
      </w:pPr>
      <w:r w:rsidRPr="009106A4">
        <w:rPr>
          <w:rFonts w:ascii="Times New Roman" w:hAnsi="Times New Roman" w:cs="Times New Roman"/>
          <w:b/>
          <w:bCs/>
          <w:sz w:val="24"/>
          <w:szCs w:val="24"/>
        </w:rPr>
        <w:t>Informacija ir dokumentai, kuriuos turi pateikti asmuo</w:t>
      </w:r>
    </w:p>
    <w:p w14:paraId="3BFF50A3" w14:textId="77777777" w:rsidR="00D92635" w:rsidRDefault="009106A4" w:rsidP="00D92635">
      <w:pPr>
        <w:spacing w:after="0" w:line="240" w:lineRule="auto"/>
        <w:jc w:val="both"/>
        <w:rPr>
          <w:rFonts w:ascii="Times New Roman" w:hAnsi="Times New Roman" w:cs="Times New Roman"/>
          <w:sz w:val="24"/>
          <w:szCs w:val="24"/>
        </w:rPr>
      </w:pPr>
      <w:r w:rsidRPr="009106A4">
        <w:rPr>
          <w:rFonts w:ascii="Times New Roman" w:hAnsi="Times New Roman" w:cs="Times New Roman"/>
          <w:sz w:val="24"/>
          <w:szCs w:val="24"/>
        </w:rPr>
        <w:t>Prašymas (</w:t>
      </w:r>
      <w:r w:rsidR="00F63C0A">
        <w:rPr>
          <w:rFonts w:ascii="Times New Roman" w:hAnsi="Times New Roman" w:cs="Times New Roman"/>
          <w:sz w:val="24"/>
          <w:szCs w:val="24"/>
        </w:rPr>
        <w:t>p</w:t>
      </w:r>
      <w:r w:rsidRPr="009106A4">
        <w:rPr>
          <w:rFonts w:ascii="Times New Roman" w:hAnsi="Times New Roman" w:cs="Times New Roman"/>
          <w:sz w:val="24"/>
          <w:szCs w:val="24"/>
        </w:rPr>
        <w:t>riedas)</w:t>
      </w:r>
      <w:r w:rsidR="00D92635">
        <w:rPr>
          <w:rFonts w:ascii="Times New Roman" w:hAnsi="Times New Roman" w:cs="Times New Roman"/>
          <w:sz w:val="24"/>
          <w:szCs w:val="24"/>
        </w:rPr>
        <w:t xml:space="preserve">, </w:t>
      </w:r>
      <w:r w:rsidR="00D92635" w:rsidRPr="00D92635">
        <w:rPr>
          <w:rFonts w:ascii="Times New Roman" w:hAnsi="Times New Roman" w:cs="Times New Roman"/>
          <w:sz w:val="24"/>
          <w:szCs w:val="24"/>
        </w:rPr>
        <w:t>kuriame nurodoma</w:t>
      </w:r>
      <w:r w:rsidR="00D92635">
        <w:rPr>
          <w:rFonts w:ascii="Times New Roman" w:hAnsi="Times New Roman" w:cs="Times New Roman"/>
          <w:sz w:val="24"/>
          <w:szCs w:val="24"/>
        </w:rPr>
        <w:t>:</w:t>
      </w:r>
    </w:p>
    <w:p w14:paraId="4CC541A0" w14:textId="77777777" w:rsidR="006676C4" w:rsidRDefault="006676C4" w:rsidP="006676C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J</w:t>
      </w:r>
      <w:r w:rsidRPr="00D92635">
        <w:rPr>
          <w:rFonts w:ascii="Times New Roman" w:hAnsi="Times New Roman" w:cs="Times New Roman"/>
          <w:sz w:val="24"/>
          <w:szCs w:val="24"/>
        </w:rPr>
        <w:t>uridinio asmens įregistravimo pažymėjimo kopija ar verslo liudijimo kopija</w:t>
      </w:r>
      <w:r>
        <w:rPr>
          <w:rFonts w:ascii="Times New Roman" w:hAnsi="Times New Roman" w:cs="Times New Roman"/>
          <w:sz w:val="24"/>
          <w:szCs w:val="24"/>
        </w:rPr>
        <w:t>.</w:t>
      </w:r>
    </w:p>
    <w:p w14:paraId="46736ABF" w14:textId="77777777" w:rsidR="006676C4" w:rsidRDefault="0051647E" w:rsidP="006676C4">
      <w:pPr>
        <w:spacing w:after="0" w:line="240" w:lineRule="auto"/>
        <w:jc w:val="both"/>
        <w:rPr>
          <w:rFonts w:ascii="Times New Roman" w:hAnsi="Times New Roman" w:cs="Times New Roman"/>
          <w:sz w:val="24"/>
          <w:szCs w:val="24"/>
        </w:rPr>
      </w:pPr>
      <w:r w:rsidRPr="0051647E">
        <w:rPr>
          <w:rFonts w:ascii="Times New Roman" w:hAnsi="Times New Roman" w:cs="Times New Roman"/>
          <w:sz w:val="24"/>
          <w:szCs w:val="24"/>
        </w:rPr>
        <w:t>Asmens tapatybę patvirtinantis dokumentas</w:t>
      </w:r>
      <w:r>
        <w:rPr>
          <w:rFonts w:ascii="Times New Roman" w:hAnsi="Times New Roman" w:cs="Times New Roman"/>
          <w:sz w:val="24"/>
          <w:szCs w:val="24"/>
        </w:rPr>
        <w:t>.</w:t>
      </w:r>
    </w:p>
    <w:p w14:paraId="54D2F023" w14:textId="77777777" w:rsidR="00FB1A38" w:rsidRDefault="0051647E" w:rsidP="00D92635">
      <w:pPr>
        <w:spacing w:after="0" w:line="240" w:lineRule="auto"/>
        <w:jc w:val="both"/>
        <w:rPr>
          <w:rFonts w:ascii="Times New Roman" w:hAnsi="Times New Roman" w:cs="Times New Roman"/>
          <w:sz w:val="24"/>
          <w:szCs w:val="24"/>
        </w:rPr>
      </w:pPr>
      <w:r w:rsidRPr="0051647E">
        <w:rPr>
          <w:rFonts w:ascii="Times New Roman" w:hAnsi="Times New Roman" w:cs="Times New Roman"/>
          <w:sz w:val="24"/>
          <w:szCs w:val="24"/>
        </w:rPr>
        <w:t>Įgaliojimas, jeigu prašymą ir dokumentus pasirašo ir teikia įgaliotas asmuo</w:t>
      </w:r>
      <w:r>
        <w:rPr>
          <w:rFonts w:ascii="Times New Roman" w:hAnsi="Times New Roman" w:cs="Times New Roman"/>
          <w:sz w:val="24"/>
          <w:szCs w:val="24"/>
        </w:rPr>
        <w:t>.</w:t>
      </w:r>
    </w:p>
    <w:p w14:paraId="3B5344E2" w14:textId="77777777" w:rsidR="00D92635" w:rsidRDefault="0051647E" w:rsidP="00FB1A3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Juridinio asmens</w:t>
      </w:r>
      <w:r w:rsidRPr="0051647E">
        <w:rPr>
          <w:rFonts w:ascii="Times New Roman" w:hAnsi="Times New Roman" w:cs="Times New Roman"/>
          <w:sz w:val="24"/>
          <w:szCs w:val="24"/>
        </w:rPr>
        <w:t xml:space="preserve"> įregistravimo pažymėjimo kopija</w:t>
      </w:r>
      <w:r>
        <w:rPr>
          <w:rFonts w:ascii="Times New Roman" w:hAnsi="Times New Roman" w:cs="Times New Roman"/>
          <w:sz w:val="24"/>
          <w:szCs w:val="24"/>
        </w:rPr>
        <w:t>, g</w:t>
      </w:r>
      <w:r w:rsidRPr="0051647E">
        <w:rPr>
          <w:rFonts w:ascii="Times New Roman" w:hAnsi="Times New Roman" w:cs="Times New Roman"/>
          <w:sz w:val="24"/>
          <w:szCs w:val="24"/>
        </w:rPr>
        <w:t>aliojančio verslo liudijimo kopija</w:t>
      </w:r>
      <w:r>
        <w:rPr>
          <w:rFonts w:ascii="Times New Roman" w:hAnsi="Times New Roman" w:cs="Times New Roman"/>
          <w:sz w:val="24"/>
          <w:szCs w:val="24"/>
        </w:rPr>
        <w:t>,</w:t>
      </w:r>
    </w:p>
    <w:p w14:paraId="04866799" w14:textId="77777777" w:rsidR="00D92635" w:rsidRDefault="0051647E" w:rsidP="00FB1A38">
      <w:pPr>
        <w:spacing w:after="0" w:line="240" w:lineRule="auto"/>
        <w:jc w:val="both"/>
        <w:rPr>
          <w:rFonts w:ascii="Times New Roman" w:hAnsi="Times New Roman" w:cs="Times New Roman"/>
          <w:sz w:val="24"/>
          <w:szCs w:val="24"/>
        </w:rPr>
      </w:pPr>
      <w:r w:rsidRPr="0051647E">
        <w:rPr>
          <w:rFonts w:ascii="Times New Roman" w:hAnsi="Times New Roman" w:cs="Times New Roman"/>
          <w:sz w:val="24"/>
          <w:szCs w:val="24"/>
        </w:rPr>
        <w:t>patvirtinta asmens parašu</w:t>
      </w:r>
      <w:r w:rsidR="00FB1A38">
        <w:rPr>
          <w:rFonts w:ascii="Times New Roman" w:hAnsi="Times New Roman" w:cs="Times New Roman"/>
          <w:sz w:val="24"/>
          <w:szCs w:val="24"/>
        </w:rPr>
        <w:t>.</w:t>
      </w:r>
    </w:p>
    <w:p w14:paraId="334115BA" w14:textId="77777777" w:rsidR="00A830AF" w:rsidRPr="009106A4" w:rsidRDefault="00D92635" w:rsidP="00D9263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62EB3C70" w14:textId="77777777" w:rsidR="009106A4" w:rsidRPr="009106A4" w:rsidRDefault="009106A4" w:rsidP="009106A4">
      <w:pPr>
        <w:spacing w:after="0" w:line="240" w:lineRule="auto"/>
        <w:rPr>
          <w:rFonts w:ascii="Times New Roman" w:hAnsi="Times New Roman" w:cs="Times New Roman"/>
          <w:b/>
          <w:bCs/>
          <w:sz w:val="24"/>
          <w:szCs w:val="24"/>
        </w:rPr>
      </w:pPr>
      <w:r w:rsidRPr="009106A4">
        <w:rPr>
          <w:rFonts w:ascii="Times New Roman" w:hAnsi="Times New Roman" w:cs="Times New Roman"/>
          <w:b/>
          <w:bCs/>
          <w:sz w:val="24"/>
          <w:szCs w:val="24"/>
        </w:rPr>
        <w:t>Informacija ir dokumentai, kuriuos gauna paslaugos teikėjas</w:t>
      </w:r>
    </w:p>
    <w:p w14:paraId="757A738B" w14:textId="77777777" w:rsidR="009106A4" w:rsidRPr="009106A4" w:rsidRDefault="009106A4" w:rsidP="009106A4">
      <w:pPr>
        <w:spacing w:after="0" w:line="240" w:lineRule="auto"/>
        <w:jc w:val="both"/>
        <w:rPr>
          <w:rFonts w:ascii="Times New Roman" w:hAnsi="Times New Roman" w:cs="Times New Roman"/>
          <w:sz w:val="24"/>
          <w:szCs w:val="24"/>
        </w:rPr>
      </w:pPr>
      <w:r w:rsidRPr="009106A4">
        <w:rPr>
          <w:rFonts w:ascii="Times New Roman" w:hAnsi="Times New Roman" w:cs="Times New Roman"/>
          <w:sz w:val="24"/>
          <w:szCs w:val="24"/>
        </w:rPr>
        <w:t>Dokumentai ir informacija iš valstybės registrų, valstybės informacinių sistemų ar kitų institucijų ir įstaigų negaunami.</w:t>
      </w:r>
    </w:p>
    <w:p w14:paraId="75AF9A0C" w14:textId="77777777" w:rsidR="009106A4" w:rsidRPr="009106A4" w:rsidRDefault="009106A4" w:rsidP="009106A4">
      <w:pPr>
        <w:spacing w:after="0" w:line="240" w:lineRule="auto"/>
        <w:jc w:val="both"/>
        <w:rPr>
          <w:rFonts w:ascii="Times New Roman" w:hAnsi="Times New Roman" w:cs="Times New Roman"/>
          <w:b/>
          <w:bCs/>
          <w:sz w:val="24"/>
          <w:szCs w:val="24"/>
        </w:rPr>
      </w:pPr>
    </w:p>
    <w:p w14:paraId="6CB5B69E" w14:textId="77777777" w:rsidR="009106A4" w:rsidRPr="009106A4" w:rsidRDefault="009106A4" w:rsidP="009106A4">
      <w:pPr>
        <w:spacing w:after="0" w:line="240" w:lineRule="auto"/>
        <w:jc w:val="both"/>
        <w:rPr>
          <w:rFonts w:ascii="Times New Roman" w:hAnsi="Times New Roman" w:cs="Times New Roman"/>
          <w:b/>
          <w:bCs/>
          <w:sz w:val="24"/>
          <w:szCs w:val="24"/>
        </w:rPr>
      </w:pPr>
      <w:r w:rsidRPr="009106A4">
        <w:rPr>
          <w:rFonts w:ascii="Times New Roman" w:hAnsi="Times New Roman" w:cs="Times New Roman"/>
          <w:b/>
          <w:bCs/>
          <w:sz w:val="24"/>
          <w:szCs w:val="24"/>
        </w:rPr>
        <w:t>Už paslaugos teikimą atsaking</w:t>
      </w:r>
      <w:r w:rsidR="00F63C0A">
        <w:rPr>
          <w:rFonts w:ascii="Times New Roman" w:hAnsi="Times New Roman" w:cs="Times New Roman"/>
          <w:b/>
          <w:bCs/>
          <w:sz w:val="24"/>
          <w:szCs w:val="24"/>
        </w:rPr>
        <w:t>ų</w:t>
      </w:r>
      <w:r w:rsidRPr="009106A4">
        <w:rPr>
          <w:rFonts w:ascii="Times New Roman" w:hAnsi="Times New Roman" w:cs="Times New Roman"/>
          <w:b/>
          <w:bCs/>
          <w:sz w:val="24"/>
          <w:szCs w:val="24"/>
        </w:rPr>
        <w:t xml:space="preserve"> asmen</w:t>
      </w:r>
      <w:r w:rsidR="00F63C0A">
        <w:rPr>
          <w:rFonts w:ascii="Times New Roman" w:hAnsi="Times New Roman" w:cs="Times New Roman"/>
          <w:b/>
          <w:bCs/>
          <w:sz w:val="24"/>
          <w:szCs w:val="24"/>
        </w:rPr>
        <w:t>ų</w:t>
      </w:r>
      <w:r w:rsidRPr="009106A4">
        <w:rPr>
          <w:rFonts w:ascii="Times New Roman" w:hAnsi="Times New Roman" w:cs="Times New Roman"/>
          <w:b/>
          <w:bCs/>
          <w:sz w:val="24"/>
          <w:szCs w:val="24"/>
        </w:rPr>
        <w:t xml:space="preserve"> kontaktai </w:t>
      </w:r>
    </w:p>
    <w:p w14:paraId="122BB9C5" w14:textId="77777777" w:rsidR="009106A4" w:rsidRPr="009106A4" w:rsidRDefault="009106A4" w:rsidP="009106A4">
      <w:pPr>
        <w:spacing w:after="0" w:line="240" w:lineRule="auto"/>
        <w:jc w:val="both"/>
        <w:rPr>
          <w:rFonts w:ascii="Times New Roman" w:hAnsi="Times New Roman" w:cs="Times New Roman"/>
          <w:sz w:val="24"/>
          <w:szCs w:val="24"/>
        </w:rPr>
      </w:pPr>
      <w:r w:rsidRPr="009106A4">
        <w:rPr>
          <w:rFonts w:ascii="Times New Roman" w:hAnsi="Times New Roman" w:cs="Times New Roman"/>
          <w:sz w:val="24"/>
          <w:szCs w:val="24"/>
        </w:rPr>
        <w:t xml:space="preserve">Truskavos seniūnijos vyr. specialistė Gražina Maršalkienė, tel. +370 347 41359, el. p.  </w:t>
      </w:r>
      <w:proofErr w:type="spellStart"/>
      <w:r w:rsidRPr="009106A4">
        <w:rPr>
          <w:rFonts w:ascii="Times New Roman" w:hAnsi="Times New Roman" w:cs="Times New Roman"/>
          <w:sz w:val="24"/>
          <w:szCs w:val="24"/>
        </w:rPr>
        <w:t>truskavos.seniunija@kedainiai.lt</w:t>
      </w:r>
      <w:proofErr w:type="spellEnd"/>
      <w:r w:rsidRPr="009106A4">
        <w:rPr>
          <w:rFonts w:ascii="Times New Roman" w:hAnsi="Times New Roman" w:cs="Times New Roman"/>
          <w:sz w:val="24"/>
          <w:szCs w:val="24"/>
        </w:rPr>
        <w:t>.</w:t>
      </w:r>
    </w:p>
    <w:p w14:paraId="32828379" w14:textId="77777777" w:rsidR="009106A4" w:rsidRPr="009106A4" w:rsidRDefault="009106A4" w:rsidP="009106A4">
      <w:pPr>
        <w:spacing w:after="0" w:line="240" w:lineRule="auto"/>
        <w:jc w:val="both"/>
        <w:rPr>
          <w:rFonts w:ascii="Times New Roman" w:hAnsi="Times New Roman" w:cs="Times New Roman"/>
          <w:sz w:val="24"/>
          <w:szCs w:val="24"/>
        </w:rPr>
      </w:pPr>
      <w:r w:rsidRPr="009106A4">
        <w:rPr>
          <w:rFonts w:ascii="Times New Roman" w:hAnsi="Times New Roman" w:cs="Times New Roman"/>
          <w:sz w:val="24"/>
          <w:szCs w:val="24"/>
        </w:rPr>
        <w:t xml:space="preserve">Josvainių seniūnijos vyr. specialistė Jolanta </w:t>
      </w:r>
      <w:proofErr w:type="spellStart"/>
      <w:r w:rsidRPr="009106A4">
        <w:rPr>
          <w:rFonts w:ascii="Times New Roman" w:hAnsi="Times New Roman" w:cs="Times New Roman"/>
          <w:sz w:val="24"/>
          <w:szCs w:val="24"/>
        </w:rPr>
        <w:t>Gaučienė</w:t>
      </w:r>
      <w:proofErr w:type="spellEnd"/>
      <w:r w:rsidRPr="009106A4">
        <w:rPr>
          <w:rFonts w:ascii="Times New Roman" w:hAnsi="Times New Roman" w:cs="Times New Roman"/>
          <w:sz w:val="24"/>
          <w:szCs w:val="24"/>
        </w:rPr>
        <w:t xml:space="preserve">, tel. +370 347 73130, el. p.  </w:t>
      </w:r>
      <w:proofErr w:type="spellStart"/>
      <w:r w:rsidRPr="009106A4">
        <w:rPr>
          <w:rFonts w:ascii="Times New Roman" w:hAnsi="Times New Roman" w:cs="Times New Roman"/>
          <w:sz w:val="24"/>
          <w:szCs w:val="24"/>
        </w:rPr>
        <w:t>josvainiu.seniunija@kedainiai.lt</w:t>
      </w:r>
      <w:proofErr w:type="spellEnd"/>
      <w:r w:rsidRPr="009106A4">
        <w:rPr>
          <w:rFonts w:ascii="Times New Roman" w:hAnsi="Times New Roman" w:cs="Times New Roman"/>
          <w:sz w:val="24"/>
          <w:szCs w:val="24"/>
        </w:rPr>
        <w:t>.</w:t>
      </w:r>
    </w:p>
    <w:p w14:paraId="53FA88AE" w14:textId="77777777" w:rsidR="009106A4" w:rsidRPr="009106A4" w:rsidRDefault="009106A4" w:rsidP="009106A4">
      <w:pPr>
        <w:spacing w:after="0" w:line="240" w:lineRule="auto"/>
        <w:jc w:val="both"/>
        <w:rPr>
          <w:rFonts w:ascii="Times New Roman" w:hAnsi="Times New Roman" w:cs="Times New Roman"/>
          <w:sz w:val="24"/>
          <w:szCs w:val="24"/>
        </w:rPr>
      </w:pPr>
      <w:r w:rsidRPr="009106A4">
        <w:rPr>
          <w:rFonts w:ascii="Times New Roman" w:hAnsi="Times New Roman" w:cs="Times New Roman"/>
          <w:sz w:val="24"/>
          <w:szCs w:val="24"/>
        </w:rPr>
        <w:t xml:space="preserve">Dotnuvos seniūnijos vyr. specialistė Jovita Višniakova, tel. +370 347 39300, el. p. </w:t>
      </w:r>
      <w:proofErr w:type="spellStart"/>
      <w:r w:rsidRPr="009106A4">
        <w:rPr>
          <w:rFonts w:ascii="Times New Roman" w:hAnsi="Times New Roman" w:cs="Times New Roman"/>
          <w:sz w:val="24"/>
          <w:szCs w:val="24"/>
        </w:rPr>
        <w:t>dotnuvos.seniunija@kedainiai.lt</w:t>
      </w:r>
      <w:proofErr w:type="spellEnd"/>
      <w:r w:rsidRPr="009106A4">
        <w:rPr>
          <w:rFonts w:ascii="Times New Roman" w:hAnsi="Times New Roman" w:cs="Times New Roman"/>
          <w:sz w:val="24"/>
          <w:szCs w:val="24"/>
        </w:rPr>
        <w:t>.</w:t>
      </w:r>
    </w:p>
    <w:p w14:paraId="4D5A5F3D" w14:textId="77777777" w:rsidR="009106A4" w:rsidRPr="009106A4" w:rsidRDefault="009106A4" w:rsidP="009106A4">
      <w:pPr>
        <w:spacing w:after="0" w:line="240" w:lineRule="auto"/>
        <w:jc w:val="both"/>
        <w:rPr>
          <w:rFonts w:ascii="Times New Roman" w:hAnsi="Times New Roman" w:cs="Times New Roman"/>
          <w:sz w:val="24"/>
          <w:szCs w:val="24"/>
        </w:rPr>
      </w:pPr>
      <w:r w:rsidRPr="009106A4">
        <w:rPr>
          <w:rFonts w:ascii="Times New Roman" w:hAnsi="Times New Roman" w:cs="Times New Roman"/>
          <w:sz w:val="24"/>
          <w:szCs w:val="24"/>
        </w:rPr>
        <w:t xml:space="preserve">Vilainių seniūnijos vyr. specialistė Rasa Vitkauskienė, tel. +370 347 68314, el. p.  </w:t>
      </w:r>
      <w:proofErr w:type="spellStart"/>
      <w:r w:rsidRPr="009106A4">
        <w:rPr>
          <w:rFonts w:ascii="Times New Roman" w:hAnsi="Times New Roman" w:cs="Times New Roman"/>
          <w:sz w:val="24"/>
          <w:szCs w:val="24"/>
        </w:rPr>
        <w:t>vilainiu.seniunija@kedainiai.lt</w:t>
      </w:r>
      <w:proofErr w:type="spellEnd"/>
      <w:r w:rsidRPr="009106A4">
        <w:rPr>
          <w:rFonts w:ascii="Times New Roman" w:hAnsi="Times New Roman" w:cs="Times New Roman"/>
          <w:sz w:val="24"/>
          <w:szCs w:val="24"/>
        </w:rPr>
        <w:t>.</w:t>
      </w:r>
    </w:p>
    <w:p w14:paraId="1F0493CF" w14:textId="77777777" w:rsidR="009106A4" w:rsidRPr="009106A4" w:rsidRDefault="000B6686" w:rsidP="009106A4">
      <w:pPr>
        <w:spacing w:after="0" w:line="240" w:lineRule="auto"/>
        <w:jc w:val="both"/>
        <w:rPr>
          <w:rFonts w:ascii="Times New Roman" w:hAnsi="Times New Roman" w:cs="Times New Roman"/>
          <w:sz w:val="24"/>
          <w:szCs w:val="24"/>
        </w:rPr>
      </w:pPr>
      <w:r w:rsidRPr="000B6686">
        <w:rPr>
          <w:rFonts w:ascii="Times New Roman" w:hAnsi="Times New Roman" w:cs="Times New Roman"/>
          <w:sz w:val="24"/>
          <w:szCs w:val="24"/>
        </w:rPr>
        <w:t xml:space="preserve">Šėtos seniūnijos seniūnas Ričardas </w:t>
      </w:r>
      <w:proofErr w:type="spellStart"/>
      <w:r w:rsidRPr="000B6686">
        <w:rPr>
          <w:rFonts w:ascii="Times New Roman" w:hAnsi="Times New Roman" w:cs="Times New Roman"/>
          <w:sz w:val="24"/>
          <w:szCs w:val="24"/>
        </w:rPr>
        <w:t>Boreiša</w:t>
      </w:r>
      <w:proofErr w:type="spellEnd"/>
      <w:r w:rsidRPr="000B6686">
        <w:rPr>
          <w:rFonts w:ascii="Times New Roman" w:hAnsi="Times New Roman" w:cs="Times New Roman"/>
          <w:sz w:val="24"/>
          <w:szCs w:val="24"/>
        </w:rPr>
        <w:t xml:space="preserve">, mob. +370 686 42586, el. p. </w:t>
      </w:r>
      <w:proofErr w:type="spellStart"/>
      <w:r w:rsidR="0045314D">
        <w:rPr>
          <w:rFonts w:ascii="Times New Roman" w:hAnsi="Times New Roman" w:cs="Times New Roman"/>
          <w:sz w:val="24"/>
          <w:szCs w:val="24"/>
        </w:rPr>
        <w:t>setos.seniunija</w:t>
      </w:r>
      <w:r w:rsidRPr="000B6686">
        <w:rPr>
          <w:rFonts w:ascii="Times New Roman" w:hAnsi="Times New Roman" w:cs="Times New Roman"/>
          <w:sz w:val="24"/>
          <w:szCs w:val="24"/>
        </w:rPr>
        <w:t>@kedainiai.lt</w:t>
      </w:r>
      <w:proofErr w:type="spellEnd"/>
      <w:r w:rsidRPr="000B6686">
        <w:rPr>
          <w:rFonts w:ascii="Times New Roman" w:hAnsi="Times New Roman" w:cs="Times New Roman"/>
          <w:sz w:val="24"/>
          <w:szCs w:val="24"/>
        </w:rPr>
        <w:t xml:space="preserve">, vyr. specialistė Gražina </w:t>
      </w:r>
      <w:proofErr w:type="spellStart"/>
      <w:r w:rsidRPr="000B6686">
        <w:rPr>
          <w:rFonts w:ascii="Times New Roman" w:hAnsi="Times New Roman" w:cs="Times New Roman"/>
          <w:sz w:val="24"/>
          <w:szCs w:val="24"/>
        </w:rPr>
        <w:t>Barkauskienė</w:t>
      </w:r>
      <w:proofErr w:type="spellEnd"/>
      <w:r w:rsidRPr="000B6686">
        <w:rPr>
          <w:rFonts w:ascii="Times New Roman" w:hAnsi="Times New Roman" w:cs="Times New Roman"/>
          <w:sz w:val="24"/>
          <w:szCs w:val="24"/>
        </w:rPr>
        <w:t xml:space="preserve">, mob. +370 610 66855, el. p. </w:t>
      </w:r>
      <w:proofErr w:type="spellStart"/>
      <w:r w:rsidR="0045314D">
        <w:rPr>
          <w:rFonts w:ascii="Times New Roman" w:hAnsi="Times New Roman" w:cs="Times New Roman"/>
          <w:sz w:val="24"/>
          <w:szCs w:val="24"/>
        </w:rPr>
        <w:t>setos.seniunija</w:t>
      </w:r>
      <w:r w:rsidRPr="000B6686">
        <w:rPr>
          <w:rFonts w:ascii="Times New Roman" w:hAnsi="Times New Roman" w:cs="Times New Roman"/>
          <w:sz w:val="24"/>
          <w:szCs w:val="24"/>
        </w:rPr>
        <w:t>@kedainiai.lt</w:t>
      </w:r>
      <w:proofErr w:type="spellEnd"/>
      <w:r w:rsidRPr="000B6686">
        <w:rPr>
          <w:rFonts w:ascii="Times New Roman" w:hAnsi="Times New Roman" w:cs="Times New Roman"/>
          <w:sz w:val="24"/>
          <w:szCs w:val="24"/>
        </w:rPr>
        <w:t>.</w:t>
      </w:r>
    </w:p>
    <w:p w14:paraId="0DA72E37" w14:textId="77777777" w:rsidR="00267661" w:rsidRDefault="009106A4" w:rsidP="009106A4">
      <w:pPr>
        <w:spacing w:after="0" w:line="240" w:lineRule="auto"/>
        <w:jc w:val="both"/>
        <w:rPr>
          <w:rFonts w:ascii="Times New Roman" w:hAnsi="Times New Roman" w:cs="Times New Roman"/>
          <w:sz w:val="24"/>
          <w:szCs w:val="24"/>
        </w:rPr>
      </w:pPr>
      <w:r w:rsidRPr="009106A4">
        <w:rPr>
          <w:rFonts w:ascii="Times New Roman" w:hAnsi="Times New Roman" w:cs="Times New Roman"/>
          <w:sz w:val="24"/>
          <w:szCs w:val="24"/>
        </w:rPr>
        <w:t xml:space="preserve">Surviliškio seniūnijos </w:t>
      </w:r>
      <w:r w:rsidR="00267661" w:rsidRPr="00267661">
        <w:rPr>
          <w:rFonts w:ascii="Times New Roman" w:hAnsi="Times New Roman" w:cs="Times New Roman"/>
          <w:sz w:val="24"/>
          <w:szCs w:val="24"/>
        </w:rPr>
        <w:t xml:space="preserve">seniūnė Reda Lukošienė, tel. +370 347 41 133, mob. +370 658 22877, el. p. </w:t>
      </w:r>
      <w:hyperlink r:id="rId11" w:history="1">
        <w:r w:rsidR="00267661" w:rsidRPr="00267661">
          <w:rPr>
            <w:rStyle w:val="Hyperlink"/>
            <w:rFonts w:ascii="Times New Roman" w:hAnsi="Times New Roman" w:cs="Times New Roman"/>
            <w:color w:val="auto"/>
            <w:sz w:val="24"/>
            <w:szCs w:val="24"/>
            <w:u w:val="none"/>
          </w:rPr>
          <w:t>surviliskio.seniunija@kedainiai.lt</w:t>
        </w:r>
      </w:hyperlink>
      <w:r w:rsidR="00267661" w:rsidRPr="00267661">
        <w:rPr>
          <w:rFonts w:ascii="Times New Roman" w:hAnsi="Times New Roman" w:cs="Times New Roman"/>
          <w:sz w:val="24"/>
          <w:szCs w:val="24"/>
        </w:rPr>
        <w:t>.</w:t>
      </w:r>
    </w:p>
    <w:p w14:paraId="61A4A86E" w14:textId="77777777" w:rsidR="009106A4" w:rsidRPr="009106A4" w:rsidRDefault="009106A4" w:rsidP="009106A4">
      <w:pPr>
        <w:spacing w:after="0" w:line="240" w:lineRule="auto"/>
        <w:jc w:val="both"/>
        <w:rPr>
          <w:rFonts w:ascii="Times New Roman" w:hAnsi="Times New Roman" w:cs="Times New Roman"/>
          <w:sz w:val="24"/>
          <w:szCs w:val="24"/>
        </w:rPr>
      </w:pPr>
      <w:r w:rsidRPr="009106A4">
        <w:rPr>
          <w:rFonts w:ascii="Times New Roman" w:hAnsi="Times New Roman" w:cs="Times New Roman"/>
          <w:sz w:val="24"/>
          <w:szCs w:val="24"/>
        </w:rPr>
        <w:t xml:space="preserve">Kėdainių miesto seniūnijos sekretorė Audronė </w:t>
      </w:r>
      <w:proofErr w:type="spellStart"/>
      <w:r w:rsidRPr="009106A4">
        <w:rPr>
          <w:rFonts w:ascii="Times New Roman" w:hAnsi="Times New Roman" w:cs="Times New Roman"/>
          <w:sz w:val="24"/>
          <w:szCs w:val="24"/>
        </w:rPr>
        <w:t>Medekšienė</w:t>
      </w:r>
      <w:proofErr w:type="spellEnd"/>
      <w:r w:rsidRPr="009106A4">
        <w:rPr>
          <w:rFonts w:ascii="Times New Roman" w:hAnsi="Times New Roman" w:cs="Times New Roman"/>
          <w:sz w:val="24"/>
          <w:szCs w:val="24"/>
        </w:rPr>
        <w:t xml:space="preserve">, tel. +370 347 67287, el. p. </w:t>
      </w:r>
      <w:proofErr w:type="spellStart"/>
      <w:r w:rsidRPr="009106A4">
        <w:rPr>
          <w:rFonts w:ascii="Times New Roman" w:hAnsi="Times New Roman" w:cs="Times New Roman"/>
          <w:sz w:val="24"/>
          <w:szCs w:val="24"/>
        </w:rPr>
        <w:t>miesto.seniunija@kedainiai.lt</w:t>
      </w:r>
      <w:proofErr w:type="spellEnd"/>
      <w:r w:rsidRPr="009106A4">
        <w:rPr>
          <w:rFonts w:ascii="Times New Roman" w:hAnsi="Times New Roman" w:cs="Times New Roman"/>
          <w:sz w:val="24"/>
          <w:szCs w:val="24"/>
        </w:rPr>
        <w:t>.</w:t>
      </w:r>
    </w:p>
    <w:p w14:paraId="04DE6380" w14:textId="77777777" w:rsidR="009106A4" w:rsidRPr="009106A4" w:rsidRDefault="009106A4" w:rsidP="009106A4">
      <w:pPr>
        <w:spacing w:after="0" w:line="240" w:lineRule="auto"/>
        <w:jc w:val="both"/>
        <w:rPr>
          <w:rFonts w:ascii="Times New Roman" w:hAnsi="Times New Roman" w:cs="Times New Roman"/>
          <w:sz w:val="24"/>
          <w:szCs w:val="24"/>
        </w:rPr>
      </w:pPr>
      <w:r w:rsidRPr="009106A4">
        <w:rPr>
          <w:rFonts w:ascii="Times New Roman" w:hAnsi="Times New Roman" w:cs="Times New Roman"/>
          <w:sz w:val="24"/>
          <w:szCs w:val="24"/>
        </w:rPr>
        <w:t xml:space="preserve">Pelėdnagių seniūnijos vyr. specialistė Laimutė Lukoševičienė, tel. +370 347 67601, el. p.  </w:t>
      </w:r>
      <w:proofErr w:type="spellStart"/>
      <w:r w:rsidRPr="009106A4">
        <w:rPr>
          <w:rFonts w:ascii="Times New Roman" w:hAnsi="Times New Roman" w:cs="Times New Roman"/>
          <w:sz w:val="24"/>
          <w:szCs w:val="24"/>
        </w:rPr>
        <w:t>pelednagiu.seniunija@kedainiai.lt</w:t>
      </w:r>
      <w:proofErr w:type="spellEnd"/>
      <w:r w:rsidRPr="009106A4">
        <w:rPr>
          <w:rFonts w:ascii="Times New Roman" w:hAnsi="Times New Roman" w:cs="Times New Roman"/>
          <w:sz w:val="24"/>
          <w:szCs w:val="24"/>
        </w:rPr>
        <w:t>.</w:t>
      </w:r>
    </w:p>
    <w:p w14:paraId="629BC950" w14:textId="77777777" w:rsidR="009106A4" w:rsidRPr="009106A4" w:rsidRDefault="009106A4" w:rsidP="009106A4">
      <w:pPr>
        <w:spacing w:after="0" w:line="240" w:lineRule="auto"/>
        <w:jc w:val="both"/>
        <w:rPr>
          <w:rFonts w:ascii="Times New Roman" w:hAnsi="Times New Roman" w:cs="Times New Roman"/>
          <w:sz w:val="24"/>
          <w:szCs w:val="24"/>
        </w:rPr>
      </w:pPr>
      <w:r w:rsidRPr="009106A4">
        <w:rPr>
          <w:rFonts w:ascii="Times New Roman" w:hAnsi="Times New Roman" w:cs="Times New Roman"/>
          <w:sz w:val="24"/>
          <w:szCs w:val="24"/>
        </w:rPr>
        <w:t xml:space="preserve">Gudžiūnų seniūnijos vyr. specialistė Vitalija </w:t>
      </w:r>
      <w:proofErr w:type="spellStart"/>
      <w:r w:rsidRPr="009106A4">
        <w:rPr>
          <w:rFonts w:ascii="Times New Roman" w:hAnsi="Times New Roman" w:cs="Times New Roman"/>
          <w:sz w:val="24"/>
          <w:szCs w:val="24"/>
        </w:rPr>
        <w:t>Lukočienė</w:t>
      </w:r>
      <w:proofErr w:type="spellEnd"/>
      <w:r w:rsidRPr="009106A4">
        <w:rPr>
          <w:rFonts w:ascii="Times New Roman" w:hAnsi="Times New Roman" w:cs="Times New Roman"/>
          <w:sz w:val="24"/>
          <w:szCs w:val="24"/>
        </w:rPr>
        <w:t xml:space="preserve">, tel. +370 347 45433, el. p.  </w:t>
      </w:r>
      <w:proofErr w:type="spellStart"/>
      <w:r w:rsidRPr="009106A4">
        <w:rPr>
          <w:rFonts w:ascii="Times New Roman" w:hAnsi="Times New Roman" w:cs="Times New Roman"/>
          <w:sz w:val="24"/>
          <w:szCs w:val="24"/>
        </w:rPr>
        <w:t>gudziunu.seniunija@kedainiai.lt</w:t>
      </w:r>
      <w:proofErr w:type="spellEnd"/>
      <w:r w:rsidRPr="009106A4">
        <w:rPr>
          <w:rFonts w:ascii="Times New Roman" w:hAnsi="Times New Roman" w:cs="Times New Roman"/>
          <w:sz w:val="24"/>
          <w:szCs w:val="24"/>
        </w:rPr>
        <w:t>.</w:t>
      </w:r>
    </w:p>
    <w:p w14:paraId="0D86FB86" w14:textId="77777777" w:rsidR="009106A4" w:rsidRPr="009106A4" w:rsidRDefault="009106A4" w:rsidP="009106A4">
      <w:pPr>
        <w:spacing w:after="0" w:line="240" w:lineRule="auto"/>
        <w:jc w:val="both"/>
        <w:rPr>
          <w:rFonts w:ascii="Times New Roman" w:hAnsi="Times New Roman" w:cs="Times New Roman"/>
          <w:sz w:val="24"/>
          <w:szCs w:val="24"/>
        </w:rPr>
      </w:pPr>
      <w:r w:rsidRPr="009106A4">
        <w:rPr>
          <w:rFonts w:ascii="Times New Roman" w:hAnsi="Times New Roman" w:cs="Times New Roman"/>
          <w:sz w:val="24"/>
          <w:szCs w:val="24"/>
        </w:rPr>
        <w:t>Pernaravos seniūnij</w:t>
      </w:r>
      <w:r>
        <w:rPr>
          <w:rFonts w:ascii="Times New Roman" w:hAnsi="Times New Roman" w:cs="Times New Roman"/>
          <w:sz w:val="24"/>
          <w:szCs w:val="24"/>
        </w:rPr>
        <w:t xml:space="preserve">os </w:t>
      </w:r>
      <w:r w:rsidR="005A7005" w:rsidRPr="005A7005">
        <w:rPr>
          <w:rFonts w:ascii="Times New Roman" w:hAnsi="Times New Roman" w:cs="Times New Roman"/>
          <w:sz w:val="24"/>
          <w:szCs w:val="24"/>
        </w:rPr>
        <w:t xml:space="preserve">seniūnė Viktorija Švedienė, mob.  +370 658 50455 el. p. </w:t>
      </w:r>
      <w:proofErr w:type="spellStart"/>
      <w:r w:rsidR="0045314D">
        <w:rPr>
          <w:rFonts w:ascii="Times New Roman" w:hAnsi="Times New Roman" w:cs="Times New Roman"/>
          <w:sz w:val="24"/>
          <w:szCs w:val="24"/>
        </w:rPr>
        <w:t>pernaravos.seniunija</w:t>
      </w:r>
      <w:r w:rsidR="005A7005" w:rsidRPr="005A7005">
        <w:rPr>
          <w:rFonts w:ascii="Times New Roman" w:hAnsi="Times New Roman" w:cs="Times New Roman"/>
          <w:sz w:val="24"/>
          <w:szCs w:val="24"/>
        </w:rPr>
        <w:t>@kedainiai.lt</w:t>
      </w:r>
      <w:proofErr w:type="spellEnd"/>
      <w:r w:rsidR="005A7005">
        <w:rPr>
          <w:rFonts w:ascii="Times New Roman" w:hAnsi="Times New Roman" w:cs="Times New Roman"/>
          <w:sz w:val="24"/>
          <w:szCs w:val="24"/>
        </w:rPr>
        <w:t>,</w:t>
      </w:r>
      <w:r w:rsidR="005A7005" w:rsidRPr="005A7005">
        <w:rPr>
          <w:rFonts w:ascii="Times New Roman" w:hAnsi="Times New Roman" w:cs="Times New Roman"/>
          <w:sz w:val="24"/>
          <w:szCs w:val="24"/>
        </w:rPr>
        <w:t xml:space="preserve"> </w:t>
      </w:r>
      <w:r>
        <w:rPr>
          <w:rFonts w:ascii="Times New Roman" w:hAnsi="Times New Roman" w:cs="Times New Roman"/>
          <w:sz w:val="24"/>
          <w:szCs w:val="24"/>
        </w:rPr>
        <w:t>v</w:t>
      </w:r>
      <w:r w:rsidRPr="009106A4">
        <w:rPr>
          <w:rFonts w:ascii="Times New Roman" w:hAnsi="Times New Roman" w:cs="Times New Roman"/>
          <w:sz w:val="24"/>
          <w:szCs w:val="24"/>
        </w:rPr>
        <w:t xml:space="preserve">yr. specialistė Irena Gudžiūnienė, tel.  +370 347 42148, el. p. </w:t>
      </w:r>
      <w:proofErr w:type="spellStart"/>
      <w:r w:rsidRPr="009106A4">
        <w:rPr>
          <w:rFonts w:ascii="Times New Roman" w:hAnsi="Times New Roman" w:cs="Times New Roman"/>
          <w:sz w:val="24"/>
          <w:szCs w:val="24"/>
        </w:rPr>
        <w:t>pernaravos.seniunija@kedainiai.lt</w:t>
      </w:r>
      <w:proofErr w:type="spellEnd"/>
      <w:r w:rsidRPr="009106A4">
        <w:rPr>
          <w:rFonts w:ascii="Times New Roman" w:hAnsi="Times New Roman" w:cs="Times New Roman"/>
          <w:sz w:val="24"/>
          <w:szCs w:val="24"/>
        </w:rPr>
        <w:t>.</w:t>
      </w:r>
    </w:p>
    <w:p w14:paraId="0E6C0805" w14:textId="77777777" w:rsidR="009106A4" w:rsidRPr="009106A4" w:rsidRDefault="009106A4" w:rsidP="009106A4">
      <w:pPr>
        <w:spacing w:after="0" w:line="240" w:lineRule="auto"/>
        <w:jc w:val="both"/>
        <w:rPr>
          <w:rFonts w:ascii="Times New Roman" w:hAnsi="Times New Roman" w:cs="Times New Roman"/>
          <w:sz w:val="24"/>
          <w:szCs w:val="24"/>
        </w:rPr>
      </w:pPr>
      <w:r w:rsidRPr="009106A4">
        <w:rPr>
          <w:rFonts w:ascii="Times New Roman" w:hAnsi="Times New Roman" w:cs="Times New Roman"/>
          <w:sz w:val="24"/>
          <w:szCs w:val="24"/>
        </w:rPr>
        <w:t>Krakių seniūnijos seniūnas Ernestas Barčas,  tel. +370 347 38</w:t>
      </w:r>
      <w:r w:rsidR="00E367CE">
        <w:rPr>
          <w:rFonts w:ascii="Times New Roman" w:hAnsi="Times New Roman" w:cs="Times New Roman"/>
          <w:sz w:val="24"/>
          <w:szCs w:val="24"/>
        </w:rPr>
        <w:t>124</w:t>
      </w:r>
      <w:r w:rsidRPr="009106A4">
        <w:rPr>
          <w:rFonts w:ascii="Times New Roman" w:hAnsi="Times New Roman" w:cs="Times New Roman"/>
          <w:sz w:val="24"/>
          <w:szCs w:val="24"/>
        </w:rPr>
        <w:t xml:space="preserve">, el. p. </w:t>
      </w:r>
      <w:proofErr w:type="spellStart"/>
      <w:r w:rsidRPr="009106A4">
        <w:rPr>
          <w:rFonts w:ascii="Times New Roman" w:hAnsi="Times New Roman" w:cs="Times New Roman"/>
          <w:sz w:val="24"/>
          <w:szCs w:val="24"/>
        </w:rPr>
        <w:t>krakiu.seniunija@kedainiai.lt</w:t>
      </w:r>
      <w:proofErr w:type="spellEnd"/>
      <w:r w:rsidRPr="009106A4">
        <w:rPr>
          <w:rFonts w:ascii="Times New Roman" w:hAnsi="Times New Roman" w:cs="Times New Roman"/>
          <w:sz w:val="24"/>
          <w:szCs w:val="24"/>
        </w:rPr>
        <w:t>.</w:t>
      </w:r>
    </w:p>
    <w:p w14:paraId="617C4E1A" w14:textId="77777777" w:rsidR="009106A4" w:rsidRPr="009106A4" w:rsidRDefault="009106A4" w:rsidP="009106A4">
      <w:pPr>
        <w:spacing w:after="0" w:line="240" w:lineRule="auto"/>
        <w:jc w:val="both"/>
        <w:rPr>
          <w:rFonts w:ascii="Times New Roman" w:hAnsi="Times New Roman" w:cs="Times New Roman"/>
          <w:b/>
          <w:bCs/>
          <w:sz w:val="24"/>
          <w:szCs w:val="24"/>
        </w:rPr>
      </w:pPr>
    </w:p>
    <w:p w14:paraId="78CD34AD" w14:textId="77777777" w:rsidR="009106A4" w:rsidRPr="009106A4" w:rsidRDefault="009106A4" w:rsidP="009106A4">
      <w:pPr>
        <w:spacing w:after="0" w:line="240" w:lineRule="auto"/>
        <w:rPr>
          <w:rFonts w:ascii="Times New Roman" w:hAnsi="Times New Roman" w:cs="Times New Roman"/>
          <w:b/>
          <w:bCs/>
          <w:sz w:val="24"/>
          <w:szCs w:val="24"/>
        </w:rPr>
      </w:pPr>
      <w:r w:rsidRPr="009106A4">
        <w:rPr>
          <w:rFonts w:ascii="Times New Roman" w:hAnsi="Times New Roman" w:cs="Times New Roman"/>
          <w:b/>
          <w:bCs/>
          <w:sz w:val="24"/>
          <w:szCs w:val="24"/>
        </w:rPr>
        <w:t>Informacija apie teikėją</w:t>
      </w:r>
      <w:bookmarkStart w:id="3" w:name="_Hlk191017611"/>
    </w:p>
    <w:p w14:paraId="736ACD00" w14:textId="77777777" w:rsidR="009106A4" w:rsidRPr="009106A4" w:rsidRDefault="009106A4" w:rsidP="009106A4">
      <w:pPr>
        <w:spacing w:after="0" w:line="240" w:lineRule="auto"/>
        <w:jc w:val="both"/>
        <w:rPr>
          <w:rFonts w:ascii="Times New Roman" w:hAnsi="Times New Roman" w:cs="Times New Roman"/>
          <w:sz w:val="24"/>
          <w:szCs w:val="24"/>
        </w:rPr>
      </w:pPr>
      <w:r w:rsidRPr="009106A4">
        <w:rPr>
          <w:rFonts w:ascii="Times New Roman" w:eastAsia="Calibri" w:hAnsi="Times New Roman" w:cs="Times New Roman"/>
          <w:kern w:val="0"/>
          <w:sz w:val="24"/>
          <w:szCs w:val="24"/>
        </w:rPr>
        <w:lastRenderedPageBreak/>
        <w:t xml:space="preserve">Kėdainių rajono savivaldybės administracija, įmonės kodas 188768545, adresas J. Basanavičiaus g. 36, LT-57288 Kėdainiai, interneto svetainė </w:t>
      </w:r>
      <w:hyperlink r:id="rId12" w:history="1">
        <w:r w:rsidRPr="009106A4">
          <w:rPr>
            <w:rStyle w:val="Hyperlink"/>
            <w:rFonts w:ascii="Times New Roman" w:eastAsia="Calibri" w:hAnsi="Times New Roman" w:cs="Times New Roman"/>
            <w:kern w:val="0"/>
            <w:sz w:val="24"/>
            <w:szCs w:val="24"/>
          </w:rPr>
          <w:t>www.kedainiai.lt</w:t>
        </w:r>
      </w:hyperlink>
      <w:r w:rsidRPr="009106A4">
        <w:rPr>
          <w:rFonts w:ascii="Times New Roman" w:eastAsia="Calibri" w:hAnsi="Times New Roman" w:cs="Times New Roman"/>
          <w:kern w:val="0"/>
          <w:sz w:val="24"/>
          <w:szCs w:val="24"/>
        </w:rPr>
        <w:t>, e</w:t>
      </w:r>
      <w:r w:rsidRPr="009106A4">
        <w:rPr>
          <w:rFonts w:ascii="Times New Roman" w:hAnsi="Times New Roman" w:cs="Times New Roman"/>
          <w:sz w:val="24"/>
          <w:szCs w:val="24"/>
        </w:rPr>
        <w:t xml:space="preserve">l. p. </w:t>
      </w:r>
      <w:hyperlink r:id="rId13" w:history="1">
        <w:r w:rsidRPr="009106A4">
          <w:rPr>
            <w:rStyle w:val="Hyperlink"/>
            <w:rFonts w:ascii="Times New Roman" w:hAnsi="Times New Roman" w:cs="Times New Roman"/>
            <w:color w:val="000000" w:themeColor="text1"/>
            <w:sz w:val="24"/>
            <w:szCs w:val="24"/>
            <w:u w:val="none"/>
          </w:rPr>
          <w:t>administracija</w:t>
        </w:r>
        <w:r w:rsidRPr="009106A4">
          <w:rPr>
            <w:rStyle w:val="Hyperlink"/>
            <w:rFonts w:ascii="Times New Roman" w:hAnsi="Times New Roman" w:cs="Times New Roman"/>
            <w:color w:val="000000" w:themeColor="text1"/>
            <w:sz w:val="24"/>
            <w:szCs w:val="24"/>
            <w:u w:val="none"/>
            <w:lang w:val="en-US"/>
          </w:rPr>
          <w:t>@</w:t>
        </w:r>
        <w:proofErr w:type="spellStart"/>
        <w:r w:rsidRPr="009106A4">
          <w:rPr>
            <w:rStyle w:val="Hyperlink"/>
            <w:rFonts w:ascii="Times New Roman" w:hAnsi="Times New Roman" w:cs="Times New Roman"/>
            <w:color w:val="000000" w:themeColor="text1"/>
            <w:sz w:val="24"/>
            <w:szCs w:val="24"/>
            <w:u w:val="none"/>
          </w:rPr>
          <w:t>kedainiai.lt</w:t>
        </w:r>
        <w:proofErr w:type="spellEnd"/>
      </w:hyperlink>
      <w:r w:rsidRPr="009106A4">
        <w:rPr>
          <w:rFonts w:ascii="Times New Roman" w:hAnsi="Times New Roman" w:cs="Times New Roman"/>
          <w:color w:val="000000" w:themeColor="text1"/>
          <w:sz w:val="24"/>
          <w:szCs w:val="24"/>
        </w:rPr>
        <w:t>.</w:t>
      </w:r>
    </w:p>
    <w:bookmarkEnd w:id="3"/>
    <w:p w14:paraId="63477874" w14:textId="77777777" w:rsidR="009106A4" w:rsidRPr="009106A4" w:rsidRDefault="009106A4" w:rsidP="009106A4">
      <w:pPr>
        <w:spacing w:after="0" w:line="240" w:lineRule="auto"/>
        <w:rPr>
          <w:rFonts w:ascii="Times New Roman" w:hAnsi="Times New Roman" w:cs="Times New Roman"/>
          <w:b/>
          <w:bCs/>
          <w:sz w:val="24"/>
          <w:szCs w:val="24"/>
        </w:rPr>
      </w:pPr>
    </w:p>
    <w:p w14:paraId="47E4D2EE" w14:textId="77777777" w:rsidR="009106A4" w:rsidRPr="009106A4" w:rsidRDefault="009106A4" w:rsidP="009106A4">
      <w:pPr>
        <w:spacing w:after="0" w:line="240" w:lineRule="auto"/>
        <w:jc w:val="both"/>
        <w:rPr>
          <w:rFonts w:ascii="Times New Roman" w:hAnsi="Times New Roman" w:cs="Times New Roman"/>
          <w:b/>
          <w:bCs/>
          <w:sz w:val="24"/>
          <w:szCs w:val="24"/>
        </w:rPr>
      </w:pPr>
      <w:r w:rsidRPr="009106A4">
        <w:rPr>
          <w:rFonts w:ascii="Times New Roman" w:hAnsi="Times New Roman" w:cs="Times New Roman"/>
          <w:b/>
          <w:bCs/>
          <w:sz w:val="24"/>
          <w:szCs w:val="24"/>
        </w:rPr>
        <w:t>Paslaugos teikėjo veiksmų (neveikimo) apskundimo tvarka</w:t>
      </w:r>
    </w:p>
    <w:p w14:paraId="307CD7AB" w14:textId="77777777" w:rsidR="00995D19" w:rsidRDefault="009106A4" w:rsidP="009106A4">
      <w:pPr>
        <w:spacing w:after="0" w:line="240" w:lineRule="auto"/>
        <w:jc w:val="both"/>
        <w:rPr>
          <w:rFonts w:ascii="Times New Roman" w:hAnsi="Times New Roman" w:cs="Times New Roman"/>
          <w:kern w:val="0"/>
          <w:sz w:val="24"/>
          <w:szCs w:val="24"/>
          <w14:ligatures w14:val="none"/>
        </w:rPr>
      </w:pPr>
      <w:r w:rsidRPr="009106A4">
        <w:rPr>
          <w:rFonts w:ascii="Times New Roman" w:hAnsi="Times New Roman" w:cs="Times New Roman"/>
          <w:kern w:val="0"/>
          <w:sz w:val="24"/>
          <w:szCs w:val="24"/>
          <w14:ligatures w14:val="none"/>
        </w:rPr>
        <w:t xml:space="preserve">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14" w:history="1">
        <w:r w:rsidRPr="009106A4">
          <w:rPr>
            <w:rStyle w:val="Hyperlink"/>
            <w:rFonts w:ascii="Times New Roman" w:hAnsi="Times New Roman" w:cs="Times New Roman"/>
            <w:kern w:val="0"/>
            <w:sz w:val="24"/>
            <w:szCs w:val="24"/>
            <w14:ligatures w14:val="none"/>
          </w:rPr>
          <w:t>https://e.teismas.lt</w:t>
        </w:r>
      </w:hyperlink>
      <w:r w:rsidRPr="009106A4">
        <w:rPr>
          <w:rFonts w:ascii="Times New Roman" w:hAnsi="Times New Roman" w:cs="Times New Roman"/>
          <w:kern w:val="0"/>
          <w:sz w:val="24"/>
          <w:szCs w:val="24"/>
          <w14:ligatures w14:val="none"/>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406A817B" w14:textId="77777777" w:rsidR="009106A4" w:rsidRDefault="009106A4" w:rsidP="009106A4">
      <w:pPr>
        <w:spacing w:after="0" w:line="240" w:lineRule="auto"/>
        <w:jc w:val="both"/>
        <w:rPr>
          <w:rFonts w:ascii="Times New Roman" w:hAnsi="Times New Roman" w:cs="Times New Roman"/>
          <w:kern w:val="0"/>
          <w:sz w:val="24"/>
          <w:szCs w:val="24"/>
          <w14:ligatures w14:val="none"/>
        </w:rPr>
      </w:pPr>
    </w:p>
    <w:p w14:paraId="50F614AA" w14:textId="77777777" w:rsidR="009106A4" w:rsidRDefault="009106A4" w:rsidP="009106A4">
      <w:pPr>
        <w:spacing w:after="0" w:line="240" w:lineRule="auto"/>
        <w:jc w:val="both"/>
        <w:rPr>
          <w:rFonts w:ascii="Times New Roman" w:hAnsi="Times New Roman" w:cs="Times New Roman"/>
          <w:kern w:val="0"/>
          <w:sz w:val="24"/>
          <w:szCs w:val="24"/>
          <w14:ligatures w14:val="none"/>
        </w:rPr>
      </w:pPr>
    </w:p>
    <w:p w14:paraId="0B839474" w14:textId="77777777" w:rsidR="009106A4" w:rsidRDefault="009106A4" w:rsidP="009106A4">
      <w:pPr>
        <w:spacing w:after="0" w:line="240" w:lineRule="auto"/>
        <w:jc w:val="both"/>
        <w:rPr>
          <w:rFonts w:ascii="Times New Roman" w:hAnsi="Times New Roman" w:cs="Times New Roman"/>
          <w:kern w:val="0"/>
          <w:sz w:val="24"/>
          <w:szCs w:val="24"/>
          <w14:ligatures w14:val="none"/>
        </w:rPr>
      </w:pPr>
    </w:p>
    <w:p w14:paraId="51E2DFAF" w14:textId="77777777" w:rsidR="009106A4" w:rsidRDefault="009106A4" w:rsidP="009106A4">
      <w:pPr>
        <w:spacing w:after="0" w:line="240" w:lineRule="auto"/>
        <w:jc w:val="both"/>
        <w:rPr>
          <w:rFonts w:ascii="Times New Roman" w:hAnsi="Times New Roman" w:cs="Times New Roman"/>
          <w:kern w:val="0"/>
          <w:sz w:val="24"/>
          <w:szCs w:val="24"/>
          <w14:ligatures w14:val="none"/>
        </w:rPr>
      </w:pPr>
    </w:p>
    <w:p w14:paraId="07AC2999" w14:textId="77777777" w:rsidR="009106A4" w:rsidRDefault="009106A4" w:rsidP="009106A4">
      <w:pPr>
        <w:spacing w:after="0" w:line="240" w:lineRule="auto"/>
        <w:jc w:val="both"/>
        <w:rPr>
          <w:rFonts w:ascii="Times New Roman" w:hAnsi="Times New Roman" w:cs="Times New Roman"/>
          <w:kern w:val="0"/>
          <w:sz w:val="24"/>
          <w:szCs w:val="24"/>
          <w14:ligatures w14:val="none"/>
        </w:rPr>
      </w:pPr>
    </w:p>
    <w:p w14:paraId="72C49112" w14:textId="77777777" w:rsidR="009106A4" w:rsidRDefault="009106A4" w:rsidP="009106A4">
      <w:pPr>
        <w:spacing w:after="0" w:line="240" w:lineRule="auto"/>
        <w:jc w:val="both"/>
        <w:rPr>
          <w:rFonts w:ascii="Times New Roman" w:hAnsi="Times New Roman" w:cs="Times New Roman"/>
          <w:kern w:val="0"/>
          <w:sz w:val="24"/>
          <w:szCs w:val="24"/>
          <w14:ligatures w14:val="none"/>
        </w:rPr>
      </w:pPr>
    </w:p>
    <w:p w14:paraId="79FE4C1B" w14:textId="77777777" w:rsidR="009106A4" w:rsidRDefault="009106A4" w:rsidP="009106A4">
      <w:pPr>
        <w:spacing w:after="0" w:line="240" w:lineRule="auto"/>
        <w:jc w:val="both"/>
        <w:rPr>
          <w:rFonts w:ascii="Times New Roman" w:hAnsi="Times New Roman" w:cs="Times New Roman"/>
          <w:kern w:val="0"/>
          <w:sz w:val="24"/>
          <w:szCs w:val="24"/>
          <w14:ligatures w14:val="none"/>
        </w:rPr>
      </w:pPr>
    </w:p>
    <w:p w14:paraId="2BBAAFA8" w14:textId="77777777" w:rsidR="009106A4" w:rsidRDefault="009106A4" w:rsidP="009106A4">
      <w:pPr>
        <w:spacing w:after="0" w:line="240" w:lineRule="auto"/>
        <w:jc w:val="both"/>
        <w:rPr>
          <w:rFonts w:ascii="Times New Roman" w:hAnsi="Times New Roman" w:cs="Times New Roman"/>
          <w:kern w:val="0"/>
          <w:sz w:val="24"/>
          <w:szCs w:val="24"/>
          <w14:ligatures w14:val="none"/>
        </w:rPr>
      </w:pPr>
    </w:p>
    <w:p w14:paraId="33F17FA5" w14:textId="77777777" w:rsidR="009106A4" w:rsidRDefault="009106A4" w:rsidP="009106A4">
      <w:pPr>
        <w:spacing w:after="0" w:line="240" w:lineRule="auto"/>
        <w:jc w:val="both"/>
        <w:rPr>
          <w:rFonts w:ascii="Times New Roman" w:hAnsi="Times New Roman" w:cs="Times New Roman"/>
          <w:kern w:val="0"/>
          <w:sz w:val="24"/>
          <w:szCs w:val="24"/>
          <w14:ligatures w14:val="none"/>
        </w:rPr>
      </w:pPr>
    </w:p>
    <w:p w14:paraId="52BABEF2" w14:textId="77777777" w:rsidR="009106A4" w:rsidRDefault="009106A4" w:rsidP="009106A4">
      <w:pPr>
        <w:spacing w:after="0" w:line="240" w:lineRule="auto"/>
        <w:jc w:val="both"/>
        <w:rPr>
          <w:rFonts w:ascii="Times New Roman" w:hAnsi="Times New Roman" w:cs="Times New Roman"/>
          <w:kern w:val="0"/>
          <w:sz w:val="24"/>
          <w:szCs w:val="24"/>
          <w14:ligatures w14:val="none"/>
        </w:rPr>
      </w:pPr>
    </w:p>
    <w:p w14:paraId="613C3A3B" w14:textId="77777777" w:rsidR="009106A4" w:rsidRDefault="009106A4" w:rsidP="009106A4">
      <w:pPr>
        <w:spacing w:after="0" w:line="240" w:lineRule="auto"/>
        <w:jc w:val="both"/>
        <w:rPr>
          <w:rFonts w:ascii="Times New Roman" w:hAnsi="Times New Roman" w:cs="Times New Roman"/>
          <w:kern w:val="0"/>
          <w:sz w:val="24"/>
          <w:szCs w:val="24"/>
          <w14:ligatures w14:val="none"/>
        </w:rPr>
      </w:pPr>
    </w:p>
    <w:p w14:paraId="5E92CDFC" w14:textId="77777777" w:rsidR="009106A4" w:rsidRDefault="009106A4" w:rsidP="009106A4">
      <w:pPr>
        <w:spacing w:after="0" w:line="240" w:lineRule="auto"/>
        <w:jc w:val="both"/>
        <w:rPr>
          <w:rFonts w:ascii="Times New Roman" w:hAnsi="Times New Roman" w:cs="Times New Roman"/>
          <w:kern w:val="0"/>
          <w:sz w:val="24"/>
          <w:szCs w:val="24"/>
          <w14:ligatures w14:val="none"/>
        </w:rPr>
      </w:pPr>
    </w:p>
    <w:p w14:paraId="40F5339C" w14:textId="77777777" w:rsidR="009106A4" w:rsidRDefault="009106A4" w:rsidP="009106A4">
      <w:pPr>
        <w:spacing w:after="0" w:line="240" w:lineRule="auto"/>
        <w:jc w:val="both"/>
        <w:rPr>
          <w:rFonts w:ascii="Times New Roman" w:hAnsi="Times New Roman" w:cs="Times New Roman"/>
          <w:kern w:val="0"/>
          <w:sz w:val="24"/>
          <w:szCs w:val="24"/>
          <w14:ligatures w14:val="none"/>
        </w:rPr>
      </w:pPr>
    </w:p>
    <w:p w14:paraId="19C9B334" w14:textId="77777777" w:rsidR="009106A4" w:rsidRDefault="009106A4" w:rsidP="009106A4">
      <w:pPr>
        <w:spacing w:after="0" w:line="240" w:lineRule="auto"/>
        <w:jc w:val="both"/>
        <w:rPr>
          <w:rFonts w:ascii="Times New Roman" w:hAnsi="Times New Roman" w:cs="Times New Roman"/>
          <w:kern w:val="0"/>
          <w:sz w:val="24"/>
          <w:szCs w:val="24"/>
          <w14:ligatures w14:val="none"/>
        </w:rPr>
      </w:pPr>
    </w:p>
    <w:p w14:paraId="69EC88F6" w14:textId="77777777" w:rsidR="009106A4" w:rsidRDefault="009106A4" w:rsidP="009106A4">
      <w:pPr>
        <w:spacing w:after="0" w:line="240" w:lineRule="auto"/>
        <w:jc w:val="both"/>
        <w:rPr>
          <w:rFonts w:ascii="Times New Roman" w:hAnsi="Times New Roman" w:cs="Times New Roman"/>
          <w:kern w:val="0"/>
          <w:sz w:val="24"/>
          <w:szCs w:val="24"/>
          <w14:ligatures w14:val="none"/>
        </w:rPr>
      </w:pPr>
    </w:p>
    <w:p w14:paraId="324F329D" w14:textId="77777777" w:rsidR="009106A4" w:rsidRDefault="009106A4" w:rsidP="009106A4">
      <w:pPr>
        <w:spacing w:after="0" w:line="240" w:lineRule="auto"/>
        <w:jc w:val="both"/>
        <w:rPr>
          <w:rFonts w:ascii="Times New Roman" w:hAnsi="Times New Roman" w:cs="Times New Roman"/>
          <w:kern w:val="0"/>
          <w:sz w:val="24"/>
          <w:szCs w:val="24"/>
          <w14:ligatures w14:val="none"/>
        </w:rPr>
      </w:pPr>
    </w:p>
    <w:p w14:paraId="2355846F" w14:textId="77777777" w:rsidR="009106A4" w:rsidRDefault="009106A4" w:rsidP="009106A4">
      <w:pPr>
        <w:spacing w:after="0" w:line="240" w:lineRule="auto"/>
        <w:jc w:val="both"/>
        <w:rPr>
          <w:rFonts w:ascii="Times New Roman" w:hAnsi="Times New Roman" w:cs="Times New Roman"/>
          <w:kern w:val="0"/>
          <w:sz w:val="24"/>
          <w:szCs w:val="24"/>
          <w14:ligatures w14:val="none"/>
        </w:rPr>
      </w:pPr>
    </w:p>
    <w:p w14:paraId="22C6502C" w14:textId="77777777" w:rsidR="009106A4" w:rsidRDefault="009106A4" w:rsidP="009106A4">
      <w:pPr>
        <w:spacing w:after="0" w:line="240" w:lineRule="auto"/>
        <w:jc w:val="both"/>
        <w:rPr>
          <w:rFonts w:ascii="Times New Roman" w:hAnsi="Times New Roman" w:cs="Times New Roman"/>
          <w:kern w:val="0"/>
          <w:sz w:val="24"/>
          <w:szCs w:val="24"/>
          <w14:ligatures w14:val="none"/>
        </w:rPr>
      </w:pPr>
    </w:p>
    <w:p w14:paraId="2CFE6427" w14:textId="77777777" w:rsidR="009106A4" w:rsidRDefault="009106A4" w:rsidP="009106A4">
      <w:pPr>
        <w:spacing w:after="0" w:line="240" w:lineRule="auto"/>
        <w:jc w:val="both"/>
        <w:rPr>
          <w:rFonts w:ascii="Times New Roman" w:hAnsi="Times New Roman" w:cs="Times New Roman"/>
          <w:kern w:val="0"/>
          <w:sz w:val="24"/>
          <w:szCs w:val="24"/>
          <w14:ligatures w14:val="none"/>
        </w:rPr>
      </w:pPr>
    </w:p>
    <w:p w14:paraId="3655008A" w14:textId="77777777" w:rsidR="009106A4" w:rsidRDefault="009106A4" w:rsidP="009106A4">
      <w:pPr>
        <w:spacing w:after="0" w:line="240" w:lineRule="auto"/>
        <w:jc w:val="both"/>
        <w:rPr>
          <w:rFonts w:ascii="Times New Roman" w:hAnsi="Times New Roman" w:cs="Times New Roman"/>
          <w:kern w:val="0"/>
          <w:sz w:val="24"/>
          <w:szCs w:val="24"/>
          <w14:ligatures w14:val="none"/>
        </w:rPr>
      </w:pPr>
    </w:p>
    <w:p w14:paraId="760275D6" w14:textId="77777777" w:rsidR="00D92635" w:rsidRDefault="00D92635" w:rsidP="009106A4">
      <w:pPr>
        <w:spacing w:after="0" w:line="240" w:lineRule="auto"/>
        <w:jc w:val="both"/>
        <w:rPr>
          <w:rFonts w:ascii="Times New Roman" w:hAnsi="Times New Roman" w:cs="Times New Roman"/>
          <w:kern w:val="0"/>
          <w:sz w:val="24"/>
          <w:szCs w:val="24"/>
          <w14:ligatures w14:val="none"/>
        </w:rPr>
      </w:pPr>
    </w:p>
    <w:p w14:paraId="576F8C6D" w14:textId="77777777" w:rsidR="00D92635" w:rsidRDefault="00D92635" w:rsidP="009106A4">
      <w:pPr>
        <w:spacing w:after="0" w:line="240" w:lineRule="auto"/>
        <w:jc w:val="both"/>
        <w:rPr>
          <w:rFonts w:ascii="Times New Roman" w:hAnsi="Times New Roman" w:cs="Times New Roman"/>
          <w:kern w:val="0"/>
          <w:sz w:val="24"/>
          <w:szCs w:val="24"/>
          <w14:ligatures w14:val="none"/>
        </w:rPr>
      </w:pPr>
    </w:p>
    <w:p w14:paraId="6D6B0AD6" w14:textId="77777777" w:rsidR="00D92635" w:rsidRDefault="00D92635" w:rsidP="009106A4">
      <w:pPr>
        <w:spacing w:after="0" w:line="240" w:lineRule="auto"/>
        <w:jc w:val="right"/>
        <w:rPr>
          <w:rFonts w:ascii="Times New Roman" w:hAnsi="Times New Roman" w:cs="Times New Roman"/>
          <w:kern w:val="0"/>
          <w:sz w:val="24"/>
          <w:szCs w:val="24"/>
          <w14:ligatures w14:val="none"/>
        </w:rPr>
      </w:pPr>
    </w:p>
    <w:p w14:paraId="3E8B9A65" w14:textId="77777777" w:rsidR="000C24F2" w:rsidRDefault="000C24F2" w:rsidP="009106A4">
      <w:pPr>
        <w:spacing w:after="0" w:line="240" w:lineRule="auto"/>
        <w:jc w:val="right"/>
        <w:rPr>
          <w:rFonts w:ascii="Times New Roman" w:hAnsi="Times New Roman" w:cs="Times New Roman"/>
          <w:kern w:val="0"/>
          <w:sz w:val="24"/>
          <w:szCs w:val="24"/>
          <w14:ligatures w14:val="none"/>
        </w:rPr>
      </w:pPr>
    </w:p>
    <w:p w14:paraId="0CAEE8D7" w14:textId="77777777" w:rsidR="00E367CE" w:rsidRDefault="00E367CE" w:rsidP="009106A4">
      <w:pPr>
        <w:spacing w:after="0" w:line="240" w:lineRule="auto"/>
        <w:jc w:val="right"/>
        <w:rPr>
          <w:rFonts w:ascii="Times New Roman" w:hAnsi="Times New Roman" w:cs="Times New Roman"/>
          <w:kern w:val="0"/>
          <w:sz w:val="24"/>
          <w:szCs w:val="24"/>
          <w14:ligatures w14:val="none"/>
        </w:rPr>
      </w:pPr>
    </w:p>
    <w:p w14:paraId="2D2732E9" w14:textId="77777777" w:rsidR="00E367CE" w:rsidRDefault="00E367CE" w:rsidP="009106A4">
      <w:pPr>
        <w:spacing w:after="0" w:line="240" w:lineRule="auto"/>
        <w:jc w:val="right"/>
        <w:rPr>
          <w:rFonts w:ascii="Times New Roman" w:hAnsi="Times New Roman" w:cs="Times New Roman"/>
          <w:kern w:val="0"/>
          <w:sz w:val="24"/>
          <w:szCs w:val="24"/>
          <w14:ligatures w14:val="none"/>
        </w:rPr>
      </w:pPr>
    </w:p>
    <w:p w14:paraId="53D8CDF7" w14:textId="77777777" w:rsidR="00E367CE" w:rsidRDefault="00E367CE" w:rsidP="009106A4">
      <w:pPr>
        <w:spacing w:after="0" w:line="240" w:lineRule="auto"/>
        <w:jc w:val="right"/>
        <w:rPr>
          <w:rFonts w:ascii="Times New Roman" w:hAnsi="Times New Roman" w:cs="Times New Roman"/>
          <w:kern w:val="0"/>
          <w:sz w:val="24"/>
          <w:szCs w:val="24"/>
          <w14:ligatures w14:val="none"/>
        </w:rPr>
      </w:pPr>
    </w:p>
    <w:p w14:paraId="3F6254D9" w14:textId="77777777" w:rsidR="000C24F2" w:rsidRDefault="000C24F2" w:rsidP="0045314D">
      <w:pPr>
        <w:spacing w:after="0" w:line="240" w:lineRule="auto"/>
        <w:rPr>
          <w:rFonts w:ascii="Times New Roman" w:hAnsi="Times New Roman" w:cs="Times New Roman"/>
          <w:kern w:val="0"/>
          <w:sz w:val="24"/>
          <w:szCs w:val="24"/>
          <w14:ligatures w14:val="none"/>
        </w:rPr>
      </w:pPr>
    </w:p>
    <w:p w14:paraId="3A5DD3B0" w14:textId="77777777" w:rsidR="001101D7" w:rsidRDefault="001101D7" w:rsidP="0045314D">
      <w:pPr>
        <w:spacing w:after="0" w:line="240" w:lineRule="auto"/>
        <w:rPr>
          <w:rFonts w:ascii="Times New Roman" w:hAnsi="Times New Roman" w:cs="Times New Roman"/>
          <w:kern w:val="0"/>
          <w:sz w:val="24"/>
          <w:szCs w:val="24"/>
          <w14:ligatures w14:val="none"/>
        </w:rPr>
      </w:pPr>
    </w:p>
    <w:p w14:paraId="3C8ECC06" w14:textId="77777777" w:rsidR="001101D7" w:rsidRDefault="001101D7" w:rsidP="0045314D">
      <w:pPr>
        <w:spacing w:after="0" w:line="240" w:lineRule="auto"/>
        <w:rPr>
          <w:rFonts w:ascii="Times New Roman" w:hAnsi="Times New Roman" w:cs="Times New Roman"/>
          <w:kern w:val="0"/>
          <w:sz w:val="24"/>
          <w:szCs w:val="24"/>
          <w14:ligatures w14:val="none"/>
        </w:rPr>
      </w:pPr>
    </w:p>
    <w:p w14:paraId="4D35C7CA" w14:textId="77777777" w:rsidR="001101D7" w:rsidRDefault="001101D7" w:rsidP="0045314D">
      <w:pPr>
        <w:spacing w:after="0" w:line="240" w:lineRule="auto"/>
        <w:rPr>
          <w:rFonts w:ascii="Times New Roman" w:hAnsi="Times New Roman" w:cs="Times New Roman"/>
          <w:kern w:val="0"/>
          <w:sz w:val="24"/>
          <w:szCs w:val="24"/>
          <w14:ligatures w14:val="none"/>
        </w:rPr>
      </w:pPr>
    </w:p>
    <w:p w14:paraId="3013593D" w14:textId="77777777" w:rsidR="00CE70E5" w:rsidRDefault="00CE70E5" w:rsidP="0045314D">
      <w:pPr>
        <w:spacing w:after="0" w:line="240" w:lineRule="auto"/>
        <w:rPr>
          <w:rFonts w:ascii="Times New Roman" w:hAnsi="Times New Roman" w:cs="Times New Roman"/>
          <w:kern w:val="0"/>
          <w:sz w:val="24"/>
          <w:szCs w:val="24"/>
          <w14:ligatures w14:val="none"/>
        </w:rPr>
      </w:pPr>
    </w:p>
    <w:p w14:paraId="233E6069" w14:textId="77777777" w:rsidR="001101D7" w:rsidRDefault="001101D7" w:rsidP="0045314D">
      <w:pPr>
        <w:spacing w:after="0" w:line="240" w:lineRule="auto"/>
        <w:rPr>
          <w:rFonts w:ascii="Times New Roman" w:hAnsi="Times New Roman" w:cs="Times New Roman"/>
          <w:kern w:val="0"/>
          <w:sz w:val="24"/>
          <w:szCs w:val="24"/>
          <w14:ligatures w14:val="none"/>
        </w:rPr>
      </w:pPr>
    </w:p>
    <w:p w14:paraId="2B054F52" w14:textId="77777777" w:rsidR="001101D7" w:rsidRDefault="001101D7" w:rsidP="0045314D">
      <w:pPr>
        <w:spacing w:after="0" w:line="240" w:lineRule="auto"/>
        <w:rPr>
          <w:rFonts w:ascii="Times New Roman" w:hAnsi="Times New Roman" w:cs="Times New Roman"/>
          <w:kern w:val="0"/>
          <w:sz w:val="24"/>
          <w:szCs w:val="24"/>
          <w14:ligatures w14:val="none"/>
        </w:rPr>
      </w:pPr>
    </w:p>
    <w:p w14:paraId="05C0D8F4" w14:textId="77777777" w:rsidR="001101D7" w:rsidRDefault="001101D7" w:rsidP="0045314D">
      <w:pPr>
        <w:spacing w:after="0" w:line="240" w:lineRule="auto"/>
        <w:rPr>
          <w:rFonts w:ascii="Times New Roman" w:hAnsi="Times New Roman" w:cs="Times New Roman"/>
          <w:kern w:val="0"/>
          <w:sz w:val="24"/>
          <w:szCs w:val="24"/>
          <w14:ligatures w14:val="none"/>
        </w:rPr>
      </w:pPr>
    </w:p>
    <w:sectPr w:rsidR="001101D7" w:rsidSect="009106A4">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130707"/>
    <w:multiLevelType w:val="multilevel"/>
    <w:tmpl w:val="850A73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A440DFF"/>
    <w:multiLevelType w:val="multilevel"/>
    <w:tmpl w:val="1E842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80069F9"/>
    <w:multiLevelType w:val="multilevel"/>
    <w:tmpl w:val="99FE1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BD86CEE"/>
    <w:multiLevelType w:val="multilevel"/>
    <w:tmpl w:val="82A20E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76175297">
    <w:abstractNumId w:val="0"/>
  </w:num>
  <w:num w:numId="2" w16cid:durableId="1040932924">
    <w:abstractNumId w:val="1"/>
  </w:num>
  <w:num w:numId="3" w16cid:durableId="459999475">
    <w:abstractNumId w:val="2"/>
  </w:num>
  <w:num w:numId="4" w16cid:durableId="21290047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6A4"/>
    <w:rsid w:val="000B6686"/>
    <w:rsid w:val="000C24F2"/>
    <w:rsid w:val="001101D7"/>
    <w:rsid w:val="00153280"/>
    <w:rsid w:val="00160D26"/>
    <w:rsid w:val="00267661"/>
    <w:rsid w:val="002D0ED6"/>
    <w:rsid w:val="00346791"/>
    <w:rsid w:val="0045314D"/>
    <w:rsid w:val="0051647E"/>
    <w:rsid w:val="005A7005"/>
    <w:rsid w:val="006465DA"/>
    <w:rsid w:val="006676C4"/>
    <w:rsid w:val="006856CB"/>
    <w:rsid w:val="006C39CE"/>
    <w:rsid w:val="0072447E"/>
    <w:rsid w:val="007428ED"/>
    <w:rsid w:val="009106A4"/>
    <w:rsid w:val="00954A45"/>
    <w:rsid w:val="009673D9"/>
    <w:rsid w:val="00995D19"/>
    <w:rsid w:val="009D1D18"/>
    <w:rsid w:val="009D353B"/>
    <w:rsid w:val="009E476D"/>
    <w:rsid w:val="00A830AF"/>
    <w:rsid w:val="00A90AD1"/>
    <w:rsid w:val="00B763CA"/>
    <w:rsid w:val="00B80473"/>
    <w:rsid w:val="00BD6D52"/>
    <w:rsid w:val="00CE70E5"/>
    <w:rsid w:val="00D92635"/>
    <w:rsid w:val="00E367CE"/>
    <w:rsid w:val="00E92B7D"/>
    <w:rsid w:val="00EB60EB"/>
    <w:rsid w:val="00F63C0A"/>
    <w:rsid w:val="00F9284E"/>
    <w:rsid w:val="00F94FDE"/>
    <w:rsid w:val="00FA3FA1"/>
    <w:rsid w:val="00FB1A3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796F4"/>
  <w15:chartTrackingRefBased/>
  <w15:docId w15:val="{D8F64260-7AE8-49A6-837C-E1F3D2A98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06A4"/>
    <w:pPr>
      <w:spacing w:line="256" w:lineRule="auto"/>
    </w:pPr>
  </w:style>
  <w:style w:type="paragraph" w:styleId="Heading1">
    <w:name w:val="heading 1"/>
    <w:basedOn w:val="Normal"/>
    <w:next w:val="Normal"/>
    <w:link w:val="Heading1Char"/>
    <w:uiPriority w:val="9"/>
    <w:qFormat/>
    <w:rsid w:val="009106A4"/>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106A4"/>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106A4"/>
    <w:pPr>
      <w:keepNext/>
      <w:keepLines/>
      <w:spacing w:before="160" w:after="80" w:line="259"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106A4"/>
    <w:pPr>
      <w:keepNext/>
      <w:keepLines/>
      <w:spacing w:before="80" w:after="40" w:line="259"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106A4"/>
    <w:pPr>
      <w:keepNext/>
      <w:keepLines/>
      <w:spacing w:before="80" w:after="40" w:line="259"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106A4"/>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06A4"/>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06A4"/>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06A4"/>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06A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106A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106A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106A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106A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106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06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06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06A4"/>
    <w:rPr>
      <w:rFonts w:eastAsiaTheme="majorEastAsia" w:cstheme="majorBidi"/>
      <w:color w:val="272727" w:themeColor="text1" w:themeTint="D8"/>
    </w:rPr>
  </w:style>
  <w:style w:type="paragraph" w:styleId="Title">
    <w:name w:val="Title"/>
    <w:basedOn w:val="Normal"/>
    <w:next w:val="Normal"/>
    <w:link w:val="TitleChar"/>
    <w:uiPriority w:val="10"/>
    <w:qFormat/>
    <w:rsid w:val="009106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06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06A4"/>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06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06A4"/>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9106A4"/>
    <w:rPr>
      <w:i/>
      <w:iCs/>
      <w:color w:val="404040" w:themeColor="text1" w:themeTint="BF"/>
    </w:rPr>
  </w:style>
  <w:style w:type="paragraph" w:styleId="ListParagraph">
    <w:name w:val="List Paragraph"/>
    <w:basedOn w:val="Normal"/>
    <w:uiPriority w:val="34"/>
    <w:qFormat/>
    <w:rsid w:val="009106A4"/>
    <w:pPr>
      <w:spacing w:line="259" w:lineRule="auto"/>
      <w:ind w:left="720"/>
      <w:contextualSpacing/>
    </w:pPr>
  </w:style>
  <w:style w:type="character" w:styleId="IntenseEmphasis">
    <w:name w:val="Intense Emphasis"/>
    <w:basedOn w:val="DefaultParagraphFont"/>
    <w:uiPriority w:val="21"/>
    <w:qFormat/>
    <w:rsid w:val="009106A4"/>
    <w:rPr>
      <w:i/>
      <w:iCs/>
      <w:color w:val="2F5496" w:themeColor="accent1" w:themeShade="BF"/>
    </w:rPr>
  </w:style>
  <w:style w:type="paragraph" w:styleId="IntenseQuote">
    <w:name w:val="Intense Quote"/>
    <w:basedOn w:val="Normal"/>
    <w:next w:val="Normal"/>
    <w:link w:val="IntenseQuoteChar"/>
    <w:uiPriority w:val="30"/>
    <w:qFormat/>
    <w:rsid w:val="009106A4"/>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106A4"/>
    <w:rPr>
      <w:i/>
      <w:iCs/>
      <w:color w:val="2F5496" w:themeColor="accent1" w:themeShade="BF"/>
    </w:rPr>
  </w:style>
  <w:style w:type="character" w:styleId="IntenseReference">
    <w:name w:val="Intense Reference"/>
    <w:basedOn w:val="DefaultParagraphFont"/>
    <w:uiPriority w:val="32"/>
    <w:qFormat/>
    <w:rsid w:val="009106A4"/>
    <w:rPr>
      <w:b/>
      <w:bCs/>
      <w:smallCaps/>
      <w:color w:val="2F5496" w:themeColor="accent1" w:themeShade="BF"/>
      <w:spacing w:val="5"/>
    </w:rPr>
  </w:style>
  <w:style w:type="character" w:styleId="Hyperlink">
    <w:name w:val="Hyperlink"/>
    <w:basedOn w:val="DefaultParagraphFont"/>
    <w:uiPriority w:val="99"/>
    <w:unhideWhenUsed/>
    <w:rsid w:val="009106A4"/>
    <w:rPr>
      <w:color w:val="0563C1" w:themeColor="hyperlink"/>
      <w:u w:val="single"/>
    </w:rPr>
  </w:style>
  <w:style w:type="character" w:styleId="UnresolvedMention">
    <w:name w:val="Unresolved Mention"/>
    <w:basedOn w:val="DefaultParagraphFont"/>
    <w:uiPriority w:val="99"/>
    <w:semiHidden/>
    <w:unhideWhenUsed/>
    <w:rsid w:val="00E367CE"/>
    <w:rPr>
      <w:color w:val="605E5C"/>
      <w:shd w:val="clear" w:color="auto" w:fill="E1DFDD"/>
    </w:rPr>
  </w:style>
  <w:style w:type="character" w:styleId="FollowedHyperlink">
    <w:name w:val="FollowedHyperlink"/>
    <w:basedOn w:val="DefaultParagraphFont"/>
    <w:uiPriority w:val="99"/>
    <w:semiHidden/>
    <w:unhideWhenUsed/>
    <w:rsid w:val="009D353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253021">
      <w:bodyDiv w:val="1"/>
      <w:marLeft w:val="0"/>
      <w:marRight w:val="0"/>
      <w:marTop w:val="0"/>
      <w:marBottom w:val="0"/>
      <w:divBdr>
        <w:top w:val="none" w:sz="0" w:space="0" w:color="auto"/>
        <w:left w:val="none" w:sz="0" w:space="0" w:color="auto"/>
        <w:bottom w:val="none" w:sz="0" w:space="0" w:color="auto"/>
        <w:right w:val="none" w:sz="0" w:space="0" w:color="auto"/>
      </w:divBdr>
    </w:div>
    <w:div w:id="493300764">
      <w:bodyDiv w:val="1"/>
      <w:marLeft w:val="0"/>
      <w:marRight w:val="0"/>
      <w:marTop w:val="0"/>
      <w:marBottom w:val="0"/>
      <w:divBdr>
        <w:top w:val="none" w:sz="0" w:space="0" w:color="auto"/>
        <w:left w:val="none" w:sz="0" w:space="0" w:color="auto"/>
        <w:bottom w:val="none" w:sz="0" w:space="0" w:color="auto"/>
        <w:right w:val="none" w:sz="0" w:space="0" w:color="auto"/>
      </w:divBdr>
    </w:div>
    <w:div w:id="815269522">
      <w:bodyDiv w:val="1"/>
      <w:marLeft w:val="0"/>
      <w:marRight w:val="0"/>
      <w:marTop w:val="0"/>
      <w:marBottom w:val="0"/>
      <w:divBdr>
        <w:top w:val="none" w:sz="0" w:space="0" w:color="auto"/>
        <w:left w:val="none" w:sz="0" w:space="0" w:color="auto"/>
        <w:bottom w:val="none" w:sz="0" w:space="0" w:color="auto"/>
        <w:right w:val="none" w:sz="0" w:space="0" w:color="auto"/>
      </w:divBdr>
    </w:div>
    <w:div w:id="1381704985">
      <w:bodyDiv w:val="1"/>
      <w:marLeft w:val="0"/>
      <w:marRight w:val="0"/>
      <w:marTop w:val="0"/>
      <w:marBottom w:val="0"/>
      <w:divBdr>
        <w:top w:val="none" w:sz="0" w:space="0" w:color="auto"/>
        <w:left w:val="none" w:sz="0" w:space="0" w:color="auto"/>
        <w:bottom w:val="none" w:sz="0" w:space="0" w:color="auto"/>
        <w:right w:val="none" w:sz="0" w:space="0" w:color="auto"/>
      </w:divBdr>
    </w:div>
    <w:div w:id="1554535486">
      <w:bodyDiv w:val="1"/>
      <w:marLeft w:val="0"/>
      <w:marRight w:val="0"/>
      <w:marTop w:val="0"/>
      <w:marBottom w:val="0"/>
      <w:divBdr>
        <w:top w:val="none" w:sz="0" w:space="0" w:color="auto"/>
        <w:left w:val="none" w:sz="0" w:space="0" w:color="auto"/>
        <w:bottom w:val="none" w:sz="0" w:space="0" w:color="auto"/>
        <w:right w:val="none" w:sz="0" w:space="0" w:color="auto"/>
      </w:divBdr>
    </w:div>
    <w:div w:id="1915504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D0CD0966D67F/asr" TargetMode="External"/><Relationship Id="rId13" Type="http://schemas.openxmlformats.org/officeDocument/2006/relationships/hyperlink" Target="mailto:administracija@kedainiai.lt" TargetMode="External"/><Relationship Id="rId3" Type="http://schemas.openxmlformats.org/officeDocument/2006/relationships/settings" Target="settings.xml"/><Relationship Id="rId7" Type="http://schemas.openxmlformats.org/officeDocument/2006/relationships/hyperlink" Target="https://www.e-tar.lt/portal/lt/legalAct/TAR.41CD8BF53D8D/asr" TargetMode="External"/><Relationship Id="rId12" Type="http://schemas.openxmlformats.org/officeDocument/2006/relationships/hyperlink" Target="http://www.kedainiai.l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epaslaugos.lt" TargetMode="External"/><Relationship Id="rId11" Type="http://schemas.openxmlformats.org/officeDocument/2006/relationships/hyperlink" Target="mailto:surviliskio.seniunija@kedainiai.lt" TargetMode="External"/><Relationship Id="rId5" Type="http://schemas.openxmlformats.org/officeDocument/2006/relationships/hyperlink" Target="http://www.epaslaugos.lt" TargetMode="External"/><Relationship Id="rId15" Type="http://schemas.openxmlformats.org/officeDocument/2006/relationships/fontTable" Target="fontTable.xml"/><Relationship Id="rId10" Type="http://schemas.openxmlformats.org/officeDocument/2006/relationships/hyperlink" Target="https://www.e-tar.lt/portal/lt/legalAct/SAV.518523/asr" TargetMode="External"/><Relationship Id="rId4" Type="http://schemas.openxmlformats.org/officeDocument/2006/relationships/webSettings" Target="webSettings.xml"/><Relationship Id="rId9" Type="http://schemas.openxmlformats.org/officeDocument/2006/relationships/hyperlink" Target="https://www.e-tar.lt/portal/lt/legalAct/SAV.518434/asr" TargetMode="External"/><Relationship Id="rId14" Type="http://schemas.openxmlformats.org/officeDocument/2006/relationships/hyperlink" Target="https://e.teismas.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5192</Words>
  <Characters>2960</Characters>
  <Application>Microsoft Office Word</Application>
  <DocSecurity>0</DocSecurity>
  <Lines>24</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Jolita Butrimienė</dc:creator>
  <cp:lastModifiedBy>Raminta Bartkevičienė</cp:lastModifiedBy>
  <cp:revision>2</cp:revision>
  <dcterms:created xsi:type="dcterms:W3CDTF">2025-05-15T10:56:00Z</dcterms:created>
  <dcterms:modified xsi:type="dcterms:W3CDTF">2025-05-15T10:56:00Z</dcterms:modified>
</cp:coreProperties>
</file>